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05207" w14:textId="77777777" w:rsidR="00B13720" w:rsidRPr="00C62C4B" w:rsidRDefault="00B13720" w:rsidP="00B13720">
      <w:pPr>
        <w:spacing w:after="0" w:line="480" w:lineRule="auto"/>
        <w:jc w:val="center"/>
        <w:rPr>
          <w:rFonts w:ascii="Times New Roman" w:hAnsi="Times New Roman" w:cs="Times New Roman"/>
          <w:b/>
          <w:bCs/>
          <w:sz w:val="24"/>
          <w:szCs w:val="24"/>
        </w:rPr>
      </w:pPr>
      <w:r w:rsidRPr="00C62C4B">
        <w:rPr>
          <w:rFonts w:ascii="Times New Roman" w:hAnsi="Times New Roman" w:cs="Times New Roman"/>
          <w:b/>
          <w:bCs/>
          <w:sz w:val="24"/>
          <w:szCs w:val="24"/>
        </w:rPr>
        <w:t>BAB I</w:t>
      </w:r>
    </w:p>
    <w:p w14:paraId="5507AB23" w14:textId="77777777" w:rsidR="00B13720" w:rsidRPr="00C62C4B" w:rsidRDefault="00B13720" w:rsidP="00B13720">
      <w:pPr>
        <w:spacing w:after="0" w:line="480" w:lineRule="auto"/>
        <w:jc w:val="center"/>
        <w:rPr>
          <w:rFonts w:ascii="Times New Roman" w:hAnsi="Times New Roman" w:cs="Times New Roman"/>
          <w:sz w:val="24"/>
          <w:szCs w:val="24"/>
        </w:rPr>
      </w:pPr>
      <w:r w:rsidRPr="00C62C4B">
        <w:rPr>
          <w:rFonts w:ascii="Times New Roman" w:hAnsi="Times New Roman" w:cs="Times New Roman"/>
          <w:b/>
          <w:bCs/>
          <w:sz w:val="24"/>
          <w:szCs w:val="24"/>
        </w:rPr>
        <w:t>PENDAHULUAN</w:t>
      </w:r>
    </w:p>
    <w:p w14:paraId="223D3A54" w14:textId="77777777" w:rsidR="00B13720" w:rsidRPr="00C62C4B" w:rsidRDefault="00B13720" w:rsidP="00B13720">
      <w:pPr>
        <w:pStyle w:val="ListParagraph"/>
        <w:numPr>
          <w:ilvl w:val="1"/>
          <w:numId w:val="1"/>
        </w:numPr>
        <w:spacing w:after="0" w:line="480" w:lineRule="auto"/>
        <w:jc w:val="both"/>
        <w:rPr>
          <w:rFonts w:ascii="Times New Roman" w:hAnsi="Times New Roman" w:cs="Times New Roman"/>
          <w:b/>
          <w:bCs/>
          <w:sz w:val="24"/>
          <w:szCs w:val="24"/>
        </w:rPr>
      </w:pPr>
      <w:proofErr w:type="spellStart"/>
      <w:r w:rsidRPr="00C62C4B">
        <w:rPr>
          <w:rFonts w:ascii="Times New Roman" w:hAnsi="Times New Roman" w:cs="Times New Roman"/>
          <w:b/>
          <w:bCs/>
          <w:sz w:val="24"/>
          <w:szCs w:val="24"/>
        </w:rPr>
        <w:t>Latar</w:t>
      </w:r>
      <w:proofErr w:type="spellEnd"/>
      <w:r w:rsidRPr="00C62C4B">
        <w:rPr>
          <w:rFonts w:ascii="Times New Roman" w:hAnsi="Times New Roman" w:cs="Times New Roman"/>
          <w:b/>
          <w:bCs/>
          <w:sz w:val="24"/>
          <w:szCs w:val="24"/>
        </w:rPr>
        <w:t xml:space="preserve"> </w:t>
      </w:r>
      <w:proofErr w:type="spellStart"/>
      <w:r w:rsidRPr="00C62C4B">
        <w:rPr>
          <w:rFonts w:ascii="Times New Roman" w:hAnsi="Times New Roman" w:cs="Times New Roman"/>
          <w:b/>
          <w:bCs/>
          <w:sz w:val="24"/>
          <w:szCs w:val="24"/>
        </w:rPr>
        <w:t>Belakang</w:t>
      </w:r>
      <w:proofErr w:type="spellEnd"/>
    </w:p>
    <w:p w14:paraId="21F36F7A" w14:textId="77777777" w:rsidR="00B13720" w:rsidRDefault="00B13720" w:rsidP="00B13720">
      <w:pPr>
        <w:pStyle w:val="ListParagraph"/>
        <w:spacing w:after="0" w:line="480" w:lineRule="auto"/>
        <w:ind w:left="360" w:firstLine="720"/>
        <w:jc w:val="both"/>
        <w:rPr>
          <w:rFonts w:ascii="Times New Roman" w:hAnsi="Times New Roman" w:cs="Times New Roman"/>
          <w:sz w:val="24"/>
          <w:szCs w:val="24"/>
        </w:rPr>
      </w:pPr>
      <w:r w:rsidRPr="00C62C4B">
        <w:rPr>
          <w:rFonts w:ascii="Times New Roman" w:hAnsi="Times New Roman" w:cs="Times New Roman"/>
          <w:i/>
          <w:iCs/>
          <w:sz w:val="24"/>
          <w:szCs w:val="24"/>
        </w:rPr>
        <w:t>Stunting</w:t>
      </w:r>
      <w:r w:rsidRPr="00C62C4B">
        <w:rPr>
          <w:rFonts w:ascii="Times New Roman" w:hAnsi="Times New Roman" w:cs="Times New Roman"/>
          <w:sz w:val="24"/>
          <w:szCs w:val="24"/>
        </w:rPr>
        <w:t xml:space="preserve"> pada </w:t>
      </w:r>
      <w:proofErr w:type="spellStart"/>
      <w:r w:rsidRPr="00C62C4B">
        <w:rPr>
          <w:rFonts w:ascii="Times New Roman" w:hAnsi="Times New Roman" w:cs="Times New Roman"/>
          <w:sz w:val="24"/>
          <w:szCs w:val="24"/>
        </w:rPr>
        <w:t>balita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menjadi</w:t>
      </w:r>
      <w:proofErr w:type="spellEnd"/>
      <w:r w:rsidRPr="00C62C4B">
        <w:rPr>
          <w:rFonts w:ascii="Times New Roman" w:hAnsi="Times New Roman" w:cs="Times New Roman"/>
          <w:sz w:val="24"/>
          <w:szCs w:val="24"/>
        </w:rPr>
        <w:t xml:space="preserve"> salah </w:t>
      </w:r>
      <w:proofErr w:type="spellStart"/>
      <w:r w:rsidRPr="00C62C4B">
        <w:rPr>
          <w:rFonts w:ascii="Times New Roman" w:hAnsi="Times New Roman" w:cs="Times New Roman"/>
          <w:sz w:val="24"/>
          <w:szCs w:val="24"/>
        </w:rPr>
        <w:t>satu</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permasalahan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gizi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secara</w:t>
      </w:r>
      <w:proofErr w:type="spellEnd"/>
      <w:r w:rsidRPr="00C62C4B">
        <w:rPr>
          <w:rFonts w:ascii="Times New Roman" w:hAnsi="Times New Roman" w:cs="Times New Roman"/>
          <w:sz w:val="24"/>
          <w:szCs w:val="24"/>
        </w:rPr>
        <w:t xml:space="preserve"> global. </w:t>
      </w:r>
      <w:proofErr w:type="spellStart"/>
      <w:r w:rsidRPr="00C62C4B">
        <w:rPr>
          <w:rFonts w:ascii="Times New Roman" w:hAnsi="Times New Roman" w:cs="Times New Roman"/>
          <w:sz w:val="24"/>
          <w:szCs w:val="24"/>
        </w:rPr>
        <w:t>Menurut</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laporan</w:t>
      </w:r>
      <w:proofErr w:type="spellEnd"/>
      <w:r w:rsidRPr="00C62C4B">
        <w:rPr>
          <w:rFonts w:ascii="Times New Roman" w:hAnsi="Times New Roman" w:cs="Times New Roman"/>
          <w:sz w:val="24"/>
          <w:szCs w:val="24"/>
        </w:rPr>
        <w:t xml:space="preserve"> UNICEF </w:t>
      </w:r>
      <w:proofErr w:type="spellStart"/>
      <w:r w:rsidRPr="00C62C4B">
        <w:rPr>
          <w:rFonts w:ascii="Times New Roman" w:hAnsi="Times New Roman" w:cs="Times New Roman"/>
          <w:sz w:val="24"/>
          <w:szCs w:val="24"/>
        </w:rPr>
        <w:t>tahun</w:t>
      </w:r>
      <w:proofErr w:type="spellEnd"/>
      <w:r w:rsidRPr="00C62C4B">
        <w:rPr>
          <w:rFonts w:ascii="Times New Roman" w:hAnsi="Times New Roman" w:cs="Times New Roman"/>
          <w:sz w:val="24"/>
          <w:szCs w:val="24"/>
        </w:rPr>
        <w:t xml:space="preserve"> 2000 </w:t>
      </w:r>
      <w:proofErr w:type="spellStart"/>
      <w:r w:rsidRPr="00C62C4B">
        <w:rPr>
          <w:rFonts w:ascii="Times New Roman" w:hAnsi="Times New Roman" w:cs="Times New Roman"/>
          <w:sz w:val="24"/>
          <w:szCs w:val="24"/>
        </w:rPr>
        <w:t>terdapat</w:t>
      </w:r>
      <w:proofErr w:type="spellEnd"/>
      <w:r w:rsidRPr="00C62C4B">
        <w:rPr>
          <w:rFonts w:ascii="Times New Roman" w:hAnsi="Times New Roman" w:cs="Times New Roman"/>
          <w:sz w:val="24"/>
          <w:szCs w:val="24"/>
        </w:rPr>
        <w:t xml:space="preserve"> 79 </w:t>
      </w:r>
      <w:proofErr w:type="spellStart"/>
      <w:r w:rsidRPr="00C62C4B">
        <w:rPr>
          <w:rFonts w:ascii="Times New Roman" w:hAnsi="Times New Roman" w:cs="Times New Roman"/>
          <w:sz w:val="24"/>
          <w:szCs w:val="24"/>
        </w:rPr>
        <w:t>miliar</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anak</w:t>
      </w:r>
      <w:proofErr w:type="spellEnd"/>
      <w:r w:rsidRPr="00C62C4B">
        <w:rPr>
          <w:rFonts w:ascii="Times New Roman" w:hAnsi="Times New Roman" w:cs="Times New Roman"/>
          <w:sz w:val="24"/>
          <w:szCs w:val="24"/>
        </w:rPr>
        <w:t xml:space="preserve"> </w:t>
      </w:r>
      <w:r w:rsidRPr="009D162B">
        <w:rPr>
          <w:rFonts w:ascii="Times New Roman" w:hAnsi="Times New Roman" w:cs="Times New Roman"/>
          <w:i/>
          <w:iCs/>
          <w:sz w:val="24"/>
          <w:szCs w:val="24"/>
        </w:rPr>
        <w:t>stunting</w:t>
      </w:r>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dibawah</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usia</w:t>
      </w:r>
      <w:proofErr w:type="spellEnd"/>
      <w:r w:rsidRPr="00C62C4B">
        <w:rPr>
          <w:rFonts w:ascii="Times New Roman" w:hAnsi="Times New Roman" w:cs="Times New Roman"/>
          <w:sz w:val="24"/>
          <w:szCs w:val="24"/>
        </w:rPr>
        <w:t xml:space="preserve"> 5 </w:t>
      </w:r>
      <w:proofErr w:type="spellStart"/>
      <w:r w:rsidRPr="00C62C4B">
        <w:rPr>
          <w:rFonts w:ascii="Times New Roman" w:hAnsi="Times New Roman" w:cs="Times New Roman"/>
          <w:sz w:val="24"/>
          <w:szCs w:val="24"/>
        </w:rPr>
        <w:t>tahun</w:t>
      </w:r>
      <w:proofErr w:type="spellEnd"/>
      <w:r w:rsidRPr="00C62C4B">
        <w:rPr>
          <w:rFonts w:ascii="Times New Roman" w:hAnsi="Times New Roman" w:cs="Times New Roman"/>
          <w:sz w:val="24"/>
          <w:szCs w:val="24"/>
        </w:rPr>
        <w:t xml:space="preserve"> di </w:t>
      </w:r>
      <w:proofErr w:type="spellStart"/>
      <w:r w:rsidRPr="00C62C4B">
        <w:rPr>
          <w:rFonts w:ascii="Times New Roman" w:hAnsi="Times New Roman" w:cs="Times New Roman"/>
          <w:sz w:val="24"/>
          <w:szCs w:val="24"/>
        </w:rPr>
        <w:t>kawasan</w:t>
      </w:r>
      <w:proofErr w:type="spellEnd"/>
      <w:r w:rsidRPr="00C62C4B">
        <w:rPr>
          <w:rFonts w:ascii="Times New Roman" w:hAnsi="Times New Roman" w:cs="Times New Roman"/>
          <w:sz w:val="24"/>
          <w:szCs w:val="24"/>
        </w:rPr>
        <w:t xml:space="preserve"> Asia </w:t>
      </w:r>
      <w:proofErr w:type="spellStart"/>
      <w:r w:rsidRPr="00C62C4B">
        <w:rPr>
          <w:rFonts w:ascii="Times New Roman" w:hAnsi="Times New Roman" w:cs="Times New Roman"/>
          <w:sz w:val="24"/>
          <w:szCs w:val="24"/>
        </w:rPr>
        <w:t>pasifik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Tahun</w:t>
      </w:r>
      <w:proofErr w:type="spellEnd"/>
      <w:r w:rsidRPr="00C62C4B">
        <w:rPr>
          <w:rFonts w:ascii="Times New Roman" w:hAnsi="Times New Roman" w:cs="Times New Roman"/>
          <w:sz w:val="24"/>
          <w:szCs w:val="24"/>
        </w:rPr>
        <w:t xml:space="preserve"> 2006 wilayah Korea Selatan </w:t>
      </w:r>
      <w:proofErr w:type="spellStart"/>
      <w:r w:rsidRPr="00C62C4B">
        <w:rPr>
          <w:rFonts w:ascii="Times New Roman" w:hAnsi="Times New Roman" w:cs="Times New Roman"/>
          <w:sz w:val="24"/>
          <w:szCs w:val="24"/>
        </w:rPr>
        <w:t>sempat</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mengalami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penurunan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prevalensi</w:t>
      </w:r>
      <w:proofErr w:type="spellEnd"/>
      <w:r w:rsidRPr="00C62C4B">
        <w:rPr>
          <w:rFonts w:ascii="Times New Roman" w:hAnsi="Times New Roman" w:cs="Times New Roman"/>
          <w:sz w:val="24"/>
          <w:szCs w:val="24"/>
        </w:rPr>
        <w:t xml:space="preserve"> </w:t>
      </w:r>
      <w:r w:rsidRPr="009D162B">
        <w:rPr>
          <w:rFonts w:ascii="Times New Roman" w:hAnsi="Times New Roman" w:cs="Times New Roman"/>
          <w:i/>
          <w:iCs/>
          <w:sz w:val="24"/>
          <w:szCs w:val="24"/>
        </w:rPr>
        <w:t>stunting</w:t>
      </w:r>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balita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hingga</w:t>
      </w:r>
      <w:proofErr w:type="spellEnd"/>
      <w:r w:rsidRPr="00C62C4B">
        <w:rPr>
          <w:rFonts w:ascii="Times New Roman" w:hAnsi="Times New Roman" w:cs="Times New Roman"/>
          <w:sz w:val="24"/>
          <w:szCs w:val="24"/>
        </w:rPr>
        <w:t xml:space="preserve"> 30% dan di Asia Timur </w:t>
      </w:r>
      <w:proofErr w:type="spellStart"/>
      <w:r w:rsidRPr="00C62C4B">
        <w:rPr>
          <w:rFonts w:ascii="Times New Roman" w:hAnsi="Times New Roman" w:cs="Times New Roman"/>
          <w:sz w:val="24"/>
          <w:szCs w:val="24"/>
        </w:rPr>
        <w:t>mencapai</w:t>
      </w:r>
      <w:proofErr w:type="spellEnd"/>
      <w:r w:rsidRPr="00C62C4B">
        <w:rPr>
          <w:rFonts w:ascii="Times New Roman" w:hAnsi="Times New Roman" w:cs="Times New Roman"/>
          <w:sz w:val="24"/>
          <w:szCs w:val="24"/>
        </w:rPr>
        <w:t xml:space="preserve"> 71%, </w:t>
      </w:r>
      <w:proofErr w:type="spellStart"/>
      <w:r w:rsidRPr="00C62C4B">
        <w:rPr>
          <w:rFonts w:ascii="Times New Roman" w:hAnsi="Times New Roman" w:cs="Times New Roman"/>
          <w:sz w:val="24"/>
          <w:szCs w:val="24"/>
        </w:rPr>
        <w:t>namun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tidak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terjadi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penurunan</w:t>
      </w:r>
      <w:proofErr w:type="spellEnd"/>
      <w:r w:rsidRPr="00C62C4B">
        <w:rPr>
          <w:rFonts w:ascii="Times New Roman" w:hAnsi="Times New Roman" w:cs="Times New Roman"/>
          <w:sz w:val="24"/>
          <w:szCs w:val="24"/>
        </w:rPr>
        <w:t xml:space="preserve"> pada </w:t>
      </w:r>
      <w:proofErr w:type="spellStart"/>
      <w:r w:rsidRPr="00C62C4B">
        <w:rPr>
          <w:rFonts w:ascii="Times New Roman" w:hAnsi="Times New Roman" w:cs="Times New Roman"/>
          <w:sz w:val="24"/>
          <w:szCs w:val="24"/>
        </w:rPr>
        <w:t>kawasan</w:t>
      </w:r>
      <w:proofErr w:type="spellEnd"/>
      <w:r w:rsidRPr="00C62C4B">
        <w:rPr>
          <w:rFonts w:ascii="Times New Roman" w:hAnsi="Times New Roman" w:cs="Times New Roman"/>
          <w:sz w:val="24"/>
          <w:szCs w:val="24"/>
        </w:rPr>
        <w:t xml:space="preserve"> Asia Tenggara </w:t>
      </w:r>
      <w:r w:rsidRPr="00C62C4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{"citationItems":[{"id":"ITEM-1","itemData":{"abstract":"The target of Global Nutrition in 2025 is to reduce the prevalence of stunting. In 2018 the prevalence of stunting and severely stunted in Indonesia decreased to 30.8% and Aceh became the 3rd highest province. Stunting is a condition when a child's height is shorter than other children his age. This is caused by one condition where a person experiences chronic nutritional deficiencies since the child is in the mother's womb and in the early period after the child is born, begins to appear when the child is 2 years old. Factors causing and supporting the occurrence of stunting in toddlers include unbalanced food intake, LBW and illnesses suffered due to infection. The incidence of infection can be associated with the occurrence of dental caries that often occurs in toddlers and lasts longer. As a result of dental caries certainly causes pain in the respondent, which in turn will disrupt the function of mastication and affect the nutritional status. If the nutritional status is disturbed, you are at risk of stunting. Nutritional deficiencies that were chronic in stunting toddlers have an impact on the growth of bones and teeth, so that stunted toddlers experience delays in tooth eruption. Conclusion. Stunted toddler is not only caused by a lack of balanced nutritional intake but can also be affected by the condition of the teeth of toddlers who have caries and can interfere with the process of masticating food.","author":[{"dropping-particle":"","family":"Abdat","given":"Munifah","non-dropping-particle":"","parse-names":false,"suffix":""}],"container-title":"Journal Of Syiah Kuala Dentistry Society","id":"ITEM-1","issue":"2","issued":{"date-parts":[["2019"]]},"page":"36-40","title":"Stunting Pada Balita Dipengaruhi Kesehatan Gigi Geliginya","type":"article-journal","volume":"4"},"uris":["http://www.mendeley.com/documents/?uuid=911cfd78-5640-4ad3-a48e-e3aa72471584"]}],"mendeley":{"formattedCitation":"(Abdat 2019)","plainTextFormattedCitation":"(Abdat 2019)","previouslyFormattedCitation":"(Abdat 2019)"},"properties":{"noteIndex":0},"schema":"https://github.com/citation-style-language/schema/raw/master/csl-citation.json"}</w:instrText>
      </w:r>
      <w:r w:rsidRPr="00C62C4B">
        <w:rPr>
          <w:rFonts w:ascii="Times New Roman" w:hAnsi="Times New Roman" w:cs="Times New Roman"/>
          <w:sz w:val="24"/>
          <w:szCs w:val="24"/>
        </w:rPr>
        <w:fldChar w:fldCharType="separate"/>
      </w:r>
      <w:r w:rsidRPr="0057212C">
        <w:rPr>
          <w:rFonts w:ascii="Times New Roman" w:hAnsi="Times New Roman" w:cs="Times New Roman"/>
          <w:noProof/>
          <w:sz w:val="24"/>
          <w:szCs w:val="24"/>
        </w:rPr>
        <w:t>(Abdat 2019)</w:t>
      </w:r>
      <w:r w:rsidRPr="00C62C4B">
        <w:rPr>
          <w:rFonts w:ascii="Times New Roman" w:hAnsi="Times New Roman" w:cs="Times New Roman"/>
          <w:sz w:val="24"/>
          <w:szCs w:val="24"/>
        </w:rPr>
        <w:fldChar w:fldCharType="end"/>
      </w:r>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Prevalensi</w:t>
      </w:r>
      <w:proofErr w:type="spellEnd"/>
      <w:r w:rsidRPr="00C62C4B">
        <w:rPr>
          <w:rFonts w:ascii="Times New Roman" w:hAnsi="Times New Roman" w:cs="Times New Roman"/>
          <w:sz w:val="24"/>
          <w:szCs w:val="24"/>
        </w:rPr>
        <w:t xml:space="preserve"> </w:t>
      </w:r>
      <w:r w:rsidRPr="009D162B">
        <w:rPr>
          <w:rFonts w:ascii="Times New Roman" w:hAnsi="Times New Roman" w:cs="Times New Roman"/>
          <w:i/>
          <w:iCs/>
          <w:sz w:val="24"/>
          <w:szCs w:val="24"/>
        </w:rPr>
        <w:t>stunting</w:t>
      </w:r>
      <w:r w:rsidRPr="00C62C4B">
        <w:rPr>
          <w:rFonts w:ascii="Times New Roman" w:hAnsi="Times New Roman" w:cs="Times New Roman"/>
          <w:sz w:val="24"/>
          <w:szCs w:val="24"/>
        </w:rPr>
        <w:t xml:space="preserve"> di Asia Tenggara </w:t>
      </w:r>
      <w:proofErr w:type="spellStart"/>
      <w:r w:rsidRPr="00C62C4B">
        <w:rPr>
          <w:rFonts w:ascii="Times New Roman" w:hAnsi="Times New Roman" w:cs="Times New Roman"/>
          <w:sz w:val="24"/>
          <w:szCs w:val="24"/>
        </w:rPr>
        <w:t>tahun</w:t>
      </w:r>
      <w:proofErr w:type="spellEnd"/>
      <w:r w:rsidRPr="00C62C4B">
        <w:rPr>
          <w:rFonts w:ascii="Times New Roman" w:hAnsi="Times New Roman" w:cs="Times New Roman"/>
          <w:sz w:val="24"/>
          <w:szCs w:val="24"/>
        </w:rPr>
        <w:t xml:space="preserve"> 2012 </w:t>
      </w:r>
      <w:proofErr w:type="spellStart"/>
      <w:r w:rsidRPr="00C62C4B">
        <w:rPr>
          <w:rFonts w:ascii="Times New Roman" w:hAnsi="Times New Roman" w:cs="Times New Roman"/>
          <w:sz w:val="24"/>
          <w:szCs w:val="24"/>
        </w:rPr>
        <w:t>meliputi</w:t>
      </w:r>
      <w:proofErr w:type="spellEnd"/>
      <w:r w:rsidRPr="00C62C4B">
        <w:rPr>
          <w:rFonts w:ascii="Times New Roman" w:hAnsi="Times New Roman" w:cs="Times New Roman"/>
          <w:sz w:val="24"/>
          <w:szCs w:val="24"/>
        </w:rPr>
        <w:t xml:space="preserve"> Laos (48%), </w:t>
      </w:r>
      <w:proofErr w:type="spellStart"/>
      <w:r w:rsidRPr="00C62C4B">
        <w:rPr>
          <w:rFonts w:ascii="Times New Roman" w:hAnsi="Times New Roman" w:cs="Times New Roman"/>
          <w:sz w:val="24"/>
          <w:szCs w:val="24"/>
        </w:rPr>
        <w:t>Kamboja</w:t>
      </w:r>
      <w:proofErr w:type="spellEnd"/>
      <w:r w:rsidRPr="00C62C4B">
        <w:rPr>
          <w:rFonts w:ascii="Times New Roman" w:hAnsi="Times New Roman" w:cs="Times New Roman"/>
          <w:sz w:val="24"/>
          <w:szCs w:val="24"/>
        </w:rPr>
        <w:t xml:space="preserve"> (40%), dan Indonesia (36%). </w:t>
      </w:r>
      <w:proofErr w:type="spellStart"/>
      <w:r w:rsidRPr="00C62C4B">
        <w:rPr>
          <w:rFonts w:ascii="Times New Roman" w:hAnsi="Times New Roman" w:cs="Times New Roman"/>
          <w:sz w:val="24"/>
          <w:szCs w:val="24"/>
        </w:rPr>
        <w:t>Prevalensi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balita</w:t>
      </w:r>
      <w:proofErr w:type="spellEnd"/>
      <w:r w:rsidRPr="00C62C4B">
        <w:rPr>
          <w:rFonts w:ascii="Times New Roman" w:hAnsi="Times New Roman" w:cs="Times New Roman"/>
          <w:sz w:val="24"/>
          <w:szCs w:val="24"/>
        </w:rPr>
        <w:t xml:space="preserve"> </w:t>
      </w:r>
      <w:r w:rsidRPr="009D162B">
        <w:rPr>
          <w:rFonts w:ascii="Times New Roman" w:hAnsi="Times New Roman" w:cs="Times New Roman"/>
          <w:i/>
          <w:iCs/>
          <w:sz w:val="24"/>
          <w:szCs w:val="24"/>
        </w:rPr>
        <w:t>stunting</w:t>
      </w:r>
      <w:r w:rsidRPr="00C62C4B">
        <w:rPr>
          <w:rFonts w:ascii="Times New Roman" w:hAnsi="Times New Roman" w:cs="Times New Roman"/>
          <w:sz w:val="24"/>
          <w:szCs w:val="24"/>
        </w:rPr>
        <w:t xml:space="preserve"> di Indonesia </w:t>
      </w:r>
      <w:proofErr w:type="spellStart"/>
      <w:r w:rsidRPr="00C62C4B">
        <w:rPr>
          <w:rFonts w:ascii="Times New Roman" w:hAnsi="Times New Roman" w:cs="Times New Roman"/>
          <w:sz w:val="24"/>
          <w:szCs w:val="24"/>
        </w:rPr>
        <w:t>masih</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cukup</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tinggi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selama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dekade</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terakhir</w:t>
      </w:r>
      <w:proofErr w:type="spellEnd"/>
      <w:r w:rsidRPr="00C62C4B">
        <w:rPr>
          <w:rFonts w:ascii="Times New Roman" w:hAnsi="Times New Roman" w:cs="Times New Roman"/>
          <w:sz w:val="24"/>
          <w:szCs w:val="24"/>
        </w:rPr>
        <w:t xml:space="preserve">, rata-rata 36,4% pada </w:t>
      </w:r>
      <w:proofErr w:type="spellStart"/>
      <w:r w:rsidRPr="00C62C4B">
        <w:rPr>
          <w:rFonts w:ascii="Times New Roman" w:hAnsi="Times New Roman" w:cs="Times New Roman"/>
          <w:sz w:val="24"/>
          <w:szCs w:val="24"/>
        </w:rPr>
        <w:t>tahun</w:t>
      </w:r>
      <w:proofErr w:type="spellEnd"/>
      <w:r w:rsidRPr="00C62C4B">
        <w:rPr>
          <w:rFonts w:ascii="Times New Roman" w:hAnsi="Times New Roman" w:cs="Times New Roman"/>
          <w:sz w:val="24"/>
          <w:szCs w:val="24"/>
        </w:rPr>
        <w:t xml:space="preserve"> 2005-2017. </w:t>
      </w:r>
      <w:proofErr w:type="spellStart"/>
      <w:r w:rsidRPr="00C62C4B">
        <w:rPr>
          <w:rFonts w:ascii="Times New Roman" w:hAnsi="Times New Roman" w:cs="Times New Roman"/>
          <w:sz w:val="24"/>
          <w:szCs w:val="24"/>
        </w:rPr>
        <w:t>Tahun</w:t>
      </w:r>
      <w:proofErr w:type="spellEnd"/>
      <w:r w:rsidRPr="00C62C4B">
        <w:rPr>
          <w:rFonts w:ascii="Times New Roman" w:hAnsi="Times New Roman" w:cs="Times New Roman"/>
          <w:sz w:val="24"/>
          <w:szCs w:val="24"/>
        </w:rPr>
        <w:t xml:space="preserve"> 2018 </w:t>
      </w:r>
      <w:proofErr w:type="spellStart"/>
      <w:r w:rsidRPr="00C62C4B">
        <w:rPr>
          <w:rFonts w:ascii="Times New Roman" w:hAnsi="Times New Roman" w:cs="Times New Roman"/>
          <w:sz w:val="24"/>
          <w:szCs w:val="24"/>
        </w:rPr>
        <w:t>prevalensi</w:t>
      </w:r>
      <w:proofErr w:type="spellEnd"/>
      <w:r w:rsidRPr="00C62C4B">
        <w:rPr>
          <w:rFonts w:ascii="Times New Roman" w:hAnsi="Times New Roman" w:cs="Times New Roman"/>
          <w:sz w:val="24"/>
          <w:szCs w:val="24"/>
        </w:rPr>
        <w:t xml:space="preserve"> </w:t>
      </w:r>
      <w:r w:rsidRPr="00C62C4B">
        <w:rPr>
          <w:rFonts w:ascii="Times New Roman" w:hAnsi="Times New Roman" w:cs="Times New Roman"/>
          <w:i/>
          <w:iCs/>
          <w:sz w:val="24"/>
          <w:szCs w:val="24"/>
        </w:rPr>
        <w:t>stunting</w:t>
      </w:r>
      <w:r w:rsidRPr="00C62C4B">
        <w:rPr>
          <w:rFonts w:ascii="Times New Roman" w:hAnsi="Times New Roman" w:cs="Times New Roman"/>
          <w:sz w:val="24"/>
          <w:szCs w:val="24"/>
        </w:rPr>
        <w:t xml:space="preserve"> dan </w:t>
      </w:r>
      <w:r w:rsidRPr="00C62C4B">
        <w:rPr>
          <w:rFonts w:ascii="Times New Roman" w:hAnsi="Times New Roman" w:cs="Times New Roman"/>
          <w:i/>
          <w:iCs/>
          <w:sz w:val="24"/>
          <w:szCs w:val="24"/>
        </w:rPr>
        <w:t>severely</w:t>
      </w:r>
      <w:r w:rsidRPr="00C62C4B">
        <w:rPr>
          <w:rFonts w:ascii="Times New Roman" w:hAnsi="Times New Roman" w:cs="Times New Roman"/>
          <w:sz w:val="24"/>
          <w:szCs w:val="24"/>
        </w:rPr>
        <w:t xml:space="preserve"> stunting di Indonesia </w:t>
      </w:r>
      <w:proofErr w:type="spellStart"/>
      <w:r w:rsidRPr="00C62C4B">
        <w:rPr>
          <w:rFonts w:ascii="Times New Roman" w:hAnsi="Times New Roman" w:cs="Times New Roman"/>
          <w:sz w:val="24"/>
          <w:szCs w:val="24"/>
        </w:rPr>
        <w:t>menurun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menjadi</w:t>
      </w:r>
      <w:proofErr w:type="spellEnd"/>
      <w:r w:rsidRPr="00C62C4B">
        <w:rPr>
          <w:rFonts w:ascii="Times New Roman" w:hAnsi="Times New Roman" w:cs="Times New Roman"/>
          <w:sz w:val="24"/>
          <w:szCs w:val="24"/>
        </w:rPr>
        <w:t xml:space="preserve"> 30,8% </w:t>
      </w:r>
      <w:r w:rsidRPr="00C62C4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{"citationItems":[{"id":"ITEM-1","itemData":{"author":[{"dropping-particle":"","family":"Kementrian Kesehatan RI","given":"","non-dropping-particle":"","parse-names":false,"suffix":""}],"id":"ITEM-1","issued":{"date-parts":[["2018"]]},"title":"Riset Kesehatan Dasar (Riskesdas)","type":"book"},"uris":["http://www.mendeley.com/documents/?uuid=8be8d039-4e5c-4350-b9e2-2bc728ccea86"]}],"mendeley":{"formattedCitation":"(Kementrian Kesehatan RI 2018)","plainTextFormattedCitation":"(Kementrian Kesehatan RI 2018)","previouslyFormattedCitation":"(Kementrian Kesehatan RI 2018)"},"properties":{"noteIndex":0},"schema":"https://github.com/citation-style-language/schema/raw/master/csl-citation.json"}</w:instrText>
      </w:r>
      <w:r w:rsidRPr="00C62C4B">
        <w:rPr>
          <w:rFonts w:ascii="Times New Roman" w:hAnsi="Times New Roman" w:cs="Times New Roman"/>
          <w:sz w:val="24"/>
          <w:szCs w:val="24"/>
        </w:rPr>
        <w:fldChar w:fldCharType="separate"/>
      </w:r>
      <w:r w:rsidRPr="0057212C">
        <w:rPr>
          <w:rFonts w:ascii="Times New Roman" w:hAnsi="Times New Roman" w:cs="Times New Roman"/>
          <w:noProof/>
          <w:sz w:val="24"/>
          <w:szCs w:val="24"/>
        </w:rPr>
        <w:t>(Kementrian Kesehatan RI 2018)</w:t>
      </w:r>
      <w:r w:rsidRPr="00C62C4B">
        <w:rPr>
          <w:rFonts w:ascii="Times New Roman" w:hAnsi="Times New Roman" w:cs="Times New Roman"/>
          <w:sz w:val="24"/>
          <w:szCs w:val="24"/>
        </w:rPr>
        <w:fldChar w:fldCharType="end"/>
      </w:r>
      <w:r w:rsidRPr="00C62C4B">
        <w:rPr>
          <w:rFonts w:ascii="Times New Roman" w:hAnsi="Times New Roman" w:cs="Times New Roman"/>
          <w:sz w:val="24"/>
          <w:szCs w:val="24"/>
        </w:rPr>
        <w:t>.</w:t>
      </w:r>
    </w:p>
    <w:p w14:paraId="13084F53" w14:textId="77777777" w:rsidR="00B13720" w:rsidRDefault="00B13720" w:rsidP="00B13720">
      <w:pPr>
        <w:pStyle w:val="ListParagraph"/>
        <w:spacing w:after="0" w:line="480" w:lineRule="auto"/>
        <w:ind w:left="360" w:firstLine="720"/>
        <w:jc w:val="both"/>
        <w:rPr>
          <w:rFonts w:ascii="Times New Roman" w:hAnsi="Times New Roman" w:cs="Times New Roman"/>
          <w:noProof/>
          <w:sz w:val="24"/>
          <w:szCs w:val="24"/>
        </w:rPr>
        <w:sectPr w:rsidR="00B13720" w:rsidSect="00847F37">
          <w:footerReference w:type="default" r:id="rId5"/>
          <w:pgSz w:w="11906" w:h="16838" w:code="9"/>
          <w:pgMar w:top="2268" w:right="1701" w:bottom="1701" w:left="2268" w:header="709" w:footer="709" w:gutter="0"/>
          <w:pgNumType w:start="1"/>
          <w:cols w:space="708"/>
          <w:docGrid w:linePitch="360"/>
        </w:sectPr>
      </w:pPr>
      <w:r w:rsidRPr="00C62C4B">
        <w:rPr>
          <w:rFonts w:ascii="Times New Roman" w:hAnsi="Times New Roman" w:cs="Times New Roman"/>
          <w:sz w:val="24"/>
          <w:szCs w:val="24"/>
        </w:rPr>
        <w:t xml:space="preserve">Status </w:t>
      </w:r>
      <w:proofErr w:type="spellStart"/>
      <w:r w:rsidRPr="00C62C4B">
        <w:rPr>
          <w:rFonts w:ascii="Times New Roman" w:hAnsi="Times New Roman" w:cs="Times New Roman"/>
          <w:sz w:val="24"/>
          <w:szCs w:val="24"/>
        </w:rPr>
        <w:t>gizi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pendek</w:t>
      </w:r>
      <w:proofErr w:type="spellEnd"/>
      <w:r w:rsidRPr="00C62C4B">
        <w:rPr>
          <w:rFonts w:ascii="Times New Roman" w:hAnsi="Times New Roman" w:cs="Times New Roman"/>
          <w:sz w:val="24"/>
          <w:szCs w:val="24"/>
        </w:rPr>
        <w:t xml:space="preserve"> (</w:t>
      </w:r>
      <w:r w:rsidRPr="00C62C4B">
        <w:rPr>
          <w:rFonts w:ascii="Times New Roman" w:hAnsi="Times New Roman" w:cs="Times New Roman"/>
          <w:i/>
          <w:iCs/>
          <w:sz w:val="24"/>
          <w:szCs w:val="24"/>
        </w:rPr>
        <w:t>Stunting</w:t>
      </w:r>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adalah</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kondisi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ketika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tinggi</w:t>
      </w:r>
      <w:proofErr w:type="spellEnd"/>
      <w:r w:rsidRPr="00C62C4B">
        <w:rPr>
          <w:rFonts w:ascii="Times New Roman" w:hAnsi="Times New Roman" w:cs="Times New Roman"/>
          <w:sz w:val="24"/>
          <w:szCs w:val="24"/>
        </w:rPr>
        <w:t xml:space="preserve"> badan </w:t>
      </w:r>
      <w:proofErr w:type="spellStart"/>
      <w:r w:rsidRPr="00C62C4B">
        <w:rPr>
          <w:rFonts w:ascii="Times New Roman" w:hAnsi="Times New Roman" w:cs="Times New Roman"/>
          <w:sz w:val="24"/>
          <w:szCs w:val="24"/>
        </w:rPr>
        <w:t>seseorang</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lebih</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pendek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dibandingkan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dengan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tinggi</w:t>
      </w:r>
      <w:proofErr w:type="spellEnd"/>
      <w:r w:rsidRPr="00C62C4B">
        <w:rPr>
          <w:rFonts w:ascii="Times New Roman" w:hAnsi="Times New Roman" w:cs="Times New Roman"/>
          <w:sz w:val="24"/>
          <w:szCs w:val="24"/>
        </w:rPr>
        <w:t xml:space="preserve"> badan orang lain. Hal </w:t>
      </w:r>
      <w:proofErr w:type="spellStart"/>
      <w:r w:rsidRPr="00C62C4B">
        <w:rPr>
          <w:rFonts w:ascii="Times New Roman" w:hAnsi="Times New Roman" w:cs="Times New Roman"/>
          <w:sz w:val="24"/>
          <w:szCs w:val="24"/>
        </w:rPr>
        <w:t>ini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disebabkan</w:t>
      </w:r>
      <w:proofErr w:type="spellEnd"/>
      <w:r w:rsidRPr="00C62C4B">
        <w:rPr>
          <w:rFonts w:ascii="Times New Roman" w:hAnsi="Times New Roman" w:cs="Times New Roman"/>
          <w:sz w:val="24"/>
          <w:szCs w:val="24"/>
        </w:rPr>
        <w:t xml:space="preserve"> oleh salah </w:t>
      </w:r>
      <w:proofErr w:type="spellStart"/>
      <w:r w:rsidRPr="00C62C4B">
        <w:rPr>
          <w:rFonts w:ascii="Times New Roman" w:hAnsi="Times New Roman" w:cs="Times New Roman"/>
          <w:sz w:val="24"/>
          <w:szCs w:val="24"/>
        </w:rPr>
        <w:t>satu</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keadaan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dimana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seseorang</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mengalami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kekurangan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zat</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gizi</w:t>
      </w:r>
      <w:proofErr w:type="spellEnd"/>
      <w:r w:rsidRPr="00C62C4B">
        <w:rPr>
          <w:rFonts w:ascii="Times New Roman" w:hAnsi="Times New Roman" w:cs="Times New Roman"/>
          <w:sz w:val="24"/>
          <w:szCs w:val="24"/>
        </w:rPr>
        <w:t xml:space="preserve"> yang </w:t>
      </w:r>
      <w:proofErr w:type="spellStart"/>
      <w:r w:rsidRPr="00C62C4B">
        <w:rPr>
          <w:rFonts w:ascii="Times New Roman" w:hAnsi="Times New Roman" w:cs="Times New Roman"/>
          <w:sz w:val="24"/>
          <w:szCs w:val="24"/>
        </w:rPr>
        <w:t>kronis</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Kekurangan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gizi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tersebut</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terjadi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sejak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anak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didalam</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kandungan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ibunya</w:t>
      </w:r>
      <w:proofErr w:type="spellEnd"/>
      <w:r w:rsidRPr="00C62C4B">
        <w:rPr>
          <w:rFonts w:ascii="Times New Roman" w:hAnsi="Times New Roman" w:cs="Times New Roman"/>
          <w:sz w:val="24"/>
          <w:szCs w:val="24"/>
        </w:rPr>
        <w:t xml:space="preserve"> dan di </w:t>
      </w:r>
      <w:proofErr w:type="spellStart"/>
      <w:r w:rsidRPr="00C62C4B">
        <w:rPr>
          <w:rFonts w:ascii="Times New Roman" w:hAnsi="Times New Roman" w:cs="Times New Roman"/>
          <w:sz w:val="24"/>
          <w:szCs w:val="24"/>
        </w:rPr>
        <w:t>awal-awal</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kelahiran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akan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tetapi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gejala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ini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mulai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tampak</w:t>
      </w:r>
      <w:proofErr w:type="spellEnd"/>
      <w:r w:rsidRPr="00C62C4B">
        <w:rPr>
          <w:rFonts w:ascii="Times New Roman" w:hAnsi="Times New Roman" w:cs="Times New Roman"/>
          <w:sz w:val="24"/>
          <w:szCs w:val="24"/>
        </w:rPr>
        <w:t xml:space="preserve"> pada </w:t>
      </w:r>
      <w:proofErr w:type="spellStart"/>
      <w:r w:rsidRPr="00C62C4B">
        <w:rPr>
          <w:rFonts w:ascii="Times New Roman" w:hAnsi="Times New Roman" w:cs="Times New Roman"/>
          <w:sz w:val="24"/>
          <w:szCs w:val="24"/>
        </w:rPr>
        <w:t>saat</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anak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berusia</w:t>
      </w:r>
      <w:proofErr w:type="spellEnd"/>
      <w:r w:rsidRPr="00C62C4B">
        <w:rPr>
          <w:rFonts w:ascii="Times New Roman" w:hAnsi="Times New Roman" w:cs="Times New Roman"/>
          <w:sz w:val="24"/>
          <w:szCs w:val="24"/>
        </w:rPr>
        <w:t xml:space="preserve"> 2 </w:t>
      </w:r>
      <w:proofErr w:type="spellStart"/>
      <w:r w:rsidRPr="00C62C4B">
        <w:rPr>
          <w:rFonts w:ascii="Times New Roman" w:hAnsi="Times New Roman" w:cs="Times New Roman"/>
          <w:sz w:val="24"/>
          <w:szCs w:val="24"/>
        </w:rPr>
        <w:t>tahun</w:t>
      </w:r>
      <w:proofErr w:type="spellEnd"/>
      <w:r w:rsidRPr="00C62C4B">
        <w:rPr>
          <w:rFonts w:ascii="Times New Roman" w:hAnsi="Times New Roman" w:cs="Times New Roman"/>
          <w:sz w:val="24"/>
          <w:szCs w:val="24"/>
        </w:rPr>
        <w:t xml:space="preserve">. </w:t>
      </w:r>
      <w:r w:rsidRPr="009D162B">
        <w:rPr>
          <w:rFonts w:ascii="Times New Roman" w:hAnsi="Times New Roman" w:cs="Times New Roman"/>
          <w:i/>
          <w:iCs/>
          <w:sz w:val="24"/>
          <w:szCs w:val="24"/>
        </w:rPr>
        <w:t>Stunting</w:t>
      </w:r>
      <w:r w:rsidRPr="00C62C4B">
        <w:rPr>
          <w:rFonts w:ascii="Times New Roman" w:hAnsi="Times New Roman" w:cs="Times New Roman"/>
          <w:sz w:val="24"/>
          <w:szCs w:val="24"/>
        </w:rPr>
        <w:t xml:space="preserve"> pada </w:t>
      </w:r>
      <w:proofErr w:type="spellStart"/>
      <w:r w:rsidRPr="00C62C4B">
        <w:rPr>
          <w:rFonts w:ascii="Times New Roman" w:hAnsi="Times New Roman" w:cs="Times New Roman"/>
          <w:sz w:val="24"/>
          <w:szCs w:val="24"/>
        </w:rPr>
        <w:t>usia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dini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dapat</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menaikkan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angka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kematian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bayi</w:t>
      </w:r>
      <w:proofErr w:type="spellEnd"/>
      <w:r w:rsidRPr="00C62C4B">
        <w:rPr>
          <w:rFonts w:ascii="Times New Roman" w:hAnsi="Times New Roman" w:cs="Times New Roman"/>
          <w:sz w:val="24"/>
          <w:szCs w:val="24"/>
        </w:rPr>
        <w:t xml:space="preserve"> dan </w:t>
      </w:r>
      <w:proofErr w:type="spellStart"/>
      <w:r w:rsidRPr="00C62C4B">
        <w:rPr>
          <w:rFonts w:ascii="Times New Roman" w:hAnsi="Times New Roman" w:cs="Times New Roman"/>
          <w:sz w:val="24"/>
          <w:szCs w:val="24"/>
        </w:rPr>
        <w:t>anak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penderita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menjadi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mudah</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sakit</w:t>
      </w:r>
      <w:proofErr w:type="spellEnd"/>
      <w:r w:rsidRPr="00C62C4B">
        <w:rPr>
          <w:rFonts w:ascii="Times New Roman" w:hAnsi="Times New Roman" w:cs="Times New Roman"/>
          <w:sz w:val="24"/>
          <w:szCs w:val="24"/>
        </w:rPr>
        <w:t xml:space="preserve"> dan </w:t>
      </w:r>
      <w:proofErr w:type="spellStart"/>
      <w:r w:rsidRPr="00C62C4B">
        <w:rPr>
          <w:rFonts w:ascii="Times New Roman" w:hAnsi="Times New Roman" w:cs="Times New Roman"/>
          <w:sz w:val="24"/>
          <w:szCs w:val="24"/>
        </w:rPr>
        <w:t>memiliki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postur</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tubuh</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tidak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maksimal</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saat</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dewasa</w:t>
      </w:r>
      <w:proofErr w:type="spellEnd"/>
      <w:r w:rsidRPr="00C62C4B">
        <w:rPr>
          <w:rFonts w:ascii="Times New Roman" w:hAnsi="Times New Roman" w:cs="Times New Roman"/>
          <w:sz w:val="24"/>
          <w:szCs w:val="24"/>
        </w:rPr>
        <w:t xml:space="preserve"> </w:t>
      </w:r>
      <w:r w:rsidRPr="00C62C4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{"citationItems":[{"id":"ITEM-1","itemData":{"abstract":"The target of Global Nutrition in 2025 is to reduce the prevalence of stunting. In 2018 the prevalence of stunting and severely stunted in Indonesia decreased to 30.8% and Aceh became the 3rd highest province. Stunting is a condition when a child's height is shorter than other children his age. This is caused by one condition where a person experiences chronic nutritional deficiencies since the child is in the mother's womb and in the early period after the child is born, begins to appear when the child is 2 years old. Factors causing and supporting the occurrence of stunting in toddlers include unbalanced food intake, LBW and illnesses suffered due to infection. The incidence of infection can be associated with the occurrence of dental caries that often occurs in toddlers and lasts longer. As a result of dental caries certainly causes pain in the respondent, which in turn will disrupt the function of mastication and affect the nutritional status. If the nutritional status is disturbed, you are at risk of stunting. Nutritional deficiencies that were chronic in stunting toddlers have an impact on the growth of bones and teeth, so that stunted toddlers experience delays in tooth eruption. Conclusion. Stunted toddler is not only caused by a lack of balanced nutritional intake but can also be affected by the condition of the teeth of toddlers who have caries and can interfere with the process of masticating food.","author":[{"dropping-particle":"","family":"Abdat","given":"Munifah","non-dropping-particle":"","parse-names":false,"suffix":""}],"container-title":"Journal Of Syiah Kuala Dentistry Society","id":"ITEM-1","issue":"2","issued":{"date-parts":[["2019"]]},"page":"36-40","title":"Stunting Pada Balita Dipengaruhi Kesehatan Gigi Geliginya","type":"article-journal","volume":"4"},"uris":["http://www.mendeley.com/documents/?uuid=911cfd78-5640-4ad3-a48e-e3aa72471584"]}],"mendeley":{"formattedCitation":"(Abdat 2019)","plainTextFormattedCitation":"(Abdat 2019)","previouslyFormattedCitation":"(Abdat 2019)"},"properties":{"noteIndex":0},"schema":"https://github.com/citation-style-language/schema/raw/master/csl-citation.json"}</w:instrText>
      </w:r>
      <w:r w:rsidRPr="00C62C4B">
        <w:rPr>
          <w:rFonts w:ascii="Times New Roman" w:hAnsi="Times New Roman" w:cs="Times New Roman"/>
          <w:sz w:val="24"/>
          <w:szCs w:val="24"/>
        </w:rPr>
        <w:fldChar w:fldCharType="separate"/>
      </w:r>
      <w:r w:rsidRPr="0057212C">
        <w:rPr>
          <w:rFonts w:ascii="Times New Roman" w:hAnsi="Times New Roman" w:cs="Times New Roman"/>
          <w:noProof/>
          <w:sz w:val="24"/>
          <w:szCs w:val="24"/>
        </w:rPr>
        <w:t>(Abdat 2019)</w:t>
      </w:r>
      <w:r w:rsidRPr="00C62C4B">
        <w:rPr>
          <w:rFonts w:ascii="Times New Roman" w:hAnsi="Times New Roman" w:cs="Times New Roman"/>
          <w:sz w:val="24"/>
          <w:szCs w:val="24"/>
        </w:rPr>
        <w:fldChar w:fldCharType="end"/>
      </w:r>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Dampak</w:t>
      </w:r>
      <w:proofErr w:type="spellEnd"/>
      <w:r w:rsidRPr="00C62C4B">
        <w:rPr>
          <w:rFonts w:ascii="Times New Roman" w:hAnsi="Times New Roman" w:cs="Times New Roman"/>
          <w:sz w:val="24"/>
          <w:szCs w:val="24"/>
        </w:rPr>
        <w:t xml:space="preserve"> </w:t>
      </w:r>
      <w:r w:rsidRPr="009D162B">
        <w:rPr>
          <w:rFonts w:ascii="Times New Roman" w:hAnsi="Times New Roman" w:cs="Times New Roman"/>
          <w:i/>
          <w:iCs/>
          <w:sz w:val="24"/>
          <w:szCs w:val="24"/>
        </w:rPr>
        <w:t xml:space="preserve">stunting </w:t>
      </w:r>
      <w:proofErr w:type="spellStart"/>
      <w:r w:rsidRPr="00C62C4B">
        <w:rPr>
          <w:rFonts w:ascii="Times New Roman" w:hAnsi="Times New Roman" w:cs="Times New Roman"/>
          <w:sz w:val="24"/>
          <w:szCs w:val="24"/>
        </w:rPr>
        <w:t>dalam</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jangka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panjang</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berpengaruh</w:t>
      </w:r>
      <w:proofErr w:type="spellEnd"/>
      <w:r w:rsidRPr="00C62C4B">
        <w:rPr>
          <w:rFonts w:ascii="Times New Roman" w:hAnsi="Times New Roman" w:cs="Times New Roman"/>
          <w:sz w:val="24"/>
          <w:szCs w:val="24"/>
        </w:rPr>
        <w:t xml:space="preserve"> pada </w:t>
      </w:r>
      <w:proofErr w:type="spellStart"/>
      <w:r w:rsidRPr="00C62C4B">
        <w:rPr>
          <w:rFonts w:ascii="Times New Roman" w:hAnsi="Times New Roman" w:cs="Times New Roman"/>
          <w:sz w:val="24"/>
          <w:szCs w:val="24"/>
        </w:rPr>
        <w:t>perkembangan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kognitif</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kemampuan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belajar</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hingga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produktifitasnya</w:t>
      </w:r>
      <w:proofErr w:type="spellEnd"/>
      <w:r w:rsidRPr="00C62C4B">
        <w:rPr>
          <w:rFonts w:ascii="Times New Roman" w:hAnsi="Times New Roman" w:cs="Times New Roman"/>
          <w:sz w:val="24"/>
          <w:szCs w:val="24"/>
        </w:rPr>
        <w:t xml:space="preserve"> di masa </w:t>
      </w:r>
      <w:proofErr w:type="spellStart"/>
      <w:r w:rsidRPr="00C62C4B">
        <w:rPr>
          <w:rFonts w:ascii="Times New Roman" w:hAnsi="Times New Roman" w:cs="Times New Roman"/>
          <w:sz w:val="24"/>
          <w:szCs w:val="24"/>
        </w:rPr>
        <w:t>dewasa</w:t>
      </w:r>
      <w:proofErr w:type="spellEnd"/>
      <w:r>
        <w:rPr>
          <w:rFonts w:ascii="Times New Roman" w:hAnsi="Times New Roman" w:cs="Times New Roman"/>
          <w:sz w:val="24"/>
          <w:szCs w:val="24"/>
        </w:rPr>
        <w:t xml:space="preserve"> </w:t>
      </w:r>
      <w:r w:rsidRPr="00847F3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{"citationItems":[{"id":"ITEM-1","itemData":{"abstract":"Background: Stunting or stunted nutritional status is a form of malnutrition according to WHO 2005 reference of standard deviation. Stunting can be assessed by measuring the value of height to age, characterized by stunted height growth. Caries is a tooth disease which starts with initial demineralization process. Stunting can increase the risk of caries because it also impairs functions of saliva as buffer, cleanser, anti-solvent, and oral anti bacterial substance. Purpose: This study in kindergarten children at Kecamatan Kertak Hanyar Kabupaten Banjar aimed to assess the relationship between stunted nutritional status (stunting) and number of caries. Methods: This study used an analytic observational with cross sectional approach. Samples were chosen using purposive sampling, amounted to 60 children and divided into two groups (30 children per group) of stunted nutritional status group and normal nutritional status group as comparison. Results: Caries index observation resulted in the value of 8,23 for stunted nutritional status group, which is higher than normal nutritional status group’s 3,3. Chi-square statistic analysis with confidence interval of 95% presented p value = 0,000 (p &lt; 0,05) and indicated that there was a significant difference of caries index between stunted nutritional status group and normal nutritional status group. Conclusion: It can be concluded that there was a significant relation between stunted nutritional status (stunting) and number of caries in kindergarten children at Kecamatan","author":[{"dropping-particle":"","family":"Rahman","given":"Taupiek","non-dropping-particle":"","parse-names":false,"suffix":""},{"dropping-particle":"","family":"Adhani","given":"Rosihan","non-dropping-particle":"","parse-names":false,"suffix":""},{"dropping-particle":"","family":"Triawanti","given":"","non-dropping-particle":"","parse-names":false,"suffix":""}],"container-title":"Jurnal Kedokteran Gigi","id":"ITEM-1","issued":{"date-parts":[["2016"]]},"title":"Hubungan Antara Status Gizi Pendek (Stunting) Dengan Tingkat Karies Gigi Tinjauan Pada Siswa Siswi Taman Kanak-Kanak di Kecamatan Kertak Hanyar Kabupaten Banjar","type":"article-journal"},"uris":["http://www.mendeley.com/documents/?uuid=cd23abf1-0507-4a5e-8e3c-1a7c70eb5c57"]}],"mendeley":{"formattedCitation":"(Rahman, Adhani, and Triawanti 2016)","plainTextFormattedCitation":"(Rahman, Adhani, and Triawanti 2016)","previouslyFormattedCitation":"(Rahman, Adhani, and Triawanti 2016)"},"properties":{"noteIndex":0},"schema":"https://github.com/citation-style-language/schema/raw/master/csl-citation.json"}</w:instrText>
      </w:r>
      <w:r w:rsidRPr="00847F37">
        <w:rPr>
          <w:rFonts w:ascii="Times New Roman" w:hAnsi="Times New Roman" w:cs="Times New Roman"/>
          <w:sz w:val="24"/>
          <w:szCs w:val="24"/>
        </w:rPr>
        <w:fldChar w:fldCharType="separate"/>
      </w:r>
      <w:r w:rsidRPr="0057212C">
        <w:rPr>
          <w:rFonts w:ascii="Times New Roman" w:hAnsi="Times New Roman" w:cs="Times New Roman"/>
          <w:noProof/>
          <w:sz w:val="24"/>
          <w:szCs w:val="24"/>
        </w:rPr>
        <w:t>(Rahman, Adhani, and Triawant</w:t>
      </w:r>
      <w:r>
        <w:rPr>
          <w:rFonts w:ascii="Times New Roman" w:hAnsi="Times New Roman" w:cs="Times New Roman"/>
          <w:noProof/>
          <w:sz w:val="24"/>
          <w:szCs w:val="24"/>
        </w:rPr>
        <w:t>i</w:t>
      </w:r>
    </w:p>
    <w:p w14:paraId="40D7D8E0" w14:textId="77777777" w:rsidR="00B13720" w:rsidRPr="00847F37" w:rsidRDefault="00B13720" w:rsidP="00B13720">
      <w:pPr>
        <w:spacing w:after="0" w:line="480" w:lineRule="auto"/>
        <w:jc w:val="both"/>
        <w:rPr>
          <w:rFonts w:ascii="Times New Roman" w:hAnsi="Times New Roman" w:cs="Times New Roman"/>
          <w:sz w:val="24"/>
          <w:szCs w:val="24"/>
        </w:rPr>
      </w:pPr>
      <w:r w:rsidRPr="00847F37">
        <w:rPr>
          <w:rFonts w:ascii="Times New Roman" w:hAnsi="Times New Roman" w:cs="Times New Roman"/>
          <w:noProof/>
          <w:sz w:val="24"/>
          <w:szCs w:val="24"/>
        </w:rPr>
        <w:lastRenderedPageBreak/>
        <w:t xml:space="preserve"> 2016)</w:t>
      </w:r>
      <w:r w:rsidRPr="00847F37">
        <w:rPr>
          <w:rFonts w:ascii="Times New Roman" w:hAnsi="Times New Roman" w:cs="Times New Roman"/>
          <w:sz w:val="24"/>
          <w:szCs w:val="24"/>
        </w:rPr>
        <w:fldChar w:fldCharType="end"/>
      </w:r>
      <w:r w:rsidRPr="00847F37">
        <w:rPr>
          <w:rFonts w:ascii="Times New Roman" w:hAnsi="Times New Roman" w:cs="Times New Roman"/>
          <w:sz w:val="24"/>
          <w:szCs w:val="24"/>
        </w:rPr>
        <w:t xml:space="preserve">. Stunting </w:t>
      </w:r>
      <w:proofErr w:type="spellStart"/>
      <w:r w:rsidRPr="00847F37">
        <w:rPr>
          <w:rFonts w:ascii="Times New Roman" w:hAnsi="Times New Roman" w:cs="Times New Roman"/>
          <w:sz w:val="24"/>
          <w:szCs w:val="24"/>
        </w:rPr>
        <w:t>menimbulkan</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penurunan</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sistem</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kekebalan</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tubuh</w:t>
      </w:r>
      <w:proofErr w:type="spellEnd"/>
      <w:r w:rsidRPr="00847F37">
        <w:rPr>
          <w:rFonts w:ascii="Times New Roman" w:hAnsi="Times New Roman" w:cs="Times New Roman"/>
          <w:sz w:val="24"/>
          <w:szCs w:val="24"/>
        </w:rPr>
        <w:t xml:space="preserve"> dan </w:t>
      </w:r>
      <w:proofErr w:type="spellStart"/>
      <w:r w:rsidRPr="00847F37">
        <w:rPr>
          <w:rFonts w:ascii="Times New Roman" w:hAnsi="Times New Roman" w:cs="Times New Roman"/>
          <w:sz w:val="24"/>
          <w:szCs w:val="24"/>
        </w:rPr>
        <w:t>meningkatkan</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risiko</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penyakit</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Kecenderungan</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penyakit</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kardiovaskular</w:t>
      </w:r>
      <w:proofErr w:type="spellEnd"/>
      <w:r w:rsidRPr="00847F37">
        <w:rPr>
          <w:rFonts w:ascii="Times New Roman" w:hAnsi="Times New Roman" w:cs="Times New Roman"/>
          <w:sz w:val="24"/>
          <w:szCs w:val="24"/>
        </w:rPr>
        <w:t xml:space="preserve">, diabetes, </w:t>
      </w:r>
      <w:proofErr w:type="spellStart"/>
      <w:r w:rsidRPr="00847F37">
        <w:rPr>
          <w:rFonts w:ascii="Times New Roman" w:hAnsi="Times New Roman" w:cs="Times New Roman"/>
          <w:sz w:val="24"/>
          <w:szCs w:val="24"/>
        </w:rPr>
        <w:t>tekanan</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darah</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tinggi</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gagal</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jantung</w:t>
      </w:r>
      <w:proofErr w:type="spellEnd"/>
      <w:r w:rsidRPr="00847F37">
        <w:rPr>
          <w:rFonts w:ascii="Times New Roman" w:hAnsi="Times New Roman" w:cs="Times New Roman"/>
          <w:sz w:val="24"/>
          <w:szCs w:val="24"/>
        </w:rPr>
        <w:t xml:space="preserve">, dan </w:t>
      </w:r>
      <w:proofErr w:type="spellStart"/>
      <w:r w:rsidRPr="00847F37">
        <w:rPr>
          <w:rFonts w:ascii="Times New Roman" w:hAnsi="Times New Roman" w:cs="Times New Roman"/>
          <w:sz w:val="24"/>
          <w:szCs w:val="24"/>
        </w:rPr>
        <w:t>obesitas</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meningkat</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ketika</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anak</w:t>
      </w:r>
      <w:proofErr w:type="spellEnd"/>
      <w:r w:rsidRPr="00847F37">
        <w:rPr>
          <w:rFonts w:ascii="Times New Roman" w:hAnsi="Times New Roman" w:cs="Times New Roman"/>
          <w:sz w:val="24"/>
          <w:szCs w:val="24"/>
        </w:rPr>
        <w:t xml:space="preserve"> stunting </w:t>
      </w:r>
      <w:proofErr w:type="spellStart"/>
      <w:r w:rsidRPr="00847F37">
        <w:rPr>
          <w:rFonts w:ascii="Times New Roman" w:hAnsi="Times New Roman" w:cs="Times New Roman"/>
          <w:sz w:val="24"/>
          <w:szCs w:val="24"/>
        </w:rPr>
        <w:t>beranjak</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dewasa</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Prevalensi</w:t>
      </w:r>
      <w:proofErr w:type="spellEnd"/>
      <w:r w:rsidRPr="00847F37">
        <w:rPr>
          <w:rFonts w:ascii="Times New Roman" w:hAnsi="Times New Roman" w:cs="Times New Roman"/>
          <w:sz w:val="24"/>
          <w:szCs w:val="24"/>
        </w:rPr>
        <w:t xml:space="preserve"> stunting 38,3–41,5% pada </w:t>
      </w:r>
      <w:proofErr w:type="spellStart"/>
      <w:r w:rsidRPr="00847F37">
        <w:rPr>
          <w:rFonts w:ascii="Times New Roman" w:hAnsi="Times New Roman" w:cs="Times New Roman"/>
          <w:sz w:val="24"/>
          <w:szCs w:val="24"/>
        </w:rPr>
        <w:t>anak</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usia</w:t>
      </w:r>
      <w:proofErr w:type="spellEnd"/>
      <w:r w:rsidRPr="00847F37">
        <w:rPr>
          <w:rFonts w:ascii="Times New Roman" w:hAnsi="Times New Roman" w:cs="Times New Roman"/>
          <w:sz w:val="24"/>
          <w:szCs w:val="24"/>
        </w:rPr>
        <w:t xml:space="preserve"> 12-36 </w:t>
      </w:r>
      <w:proofErr w:type="spellStart"/>
      <w:r w:rsidRPr="00847F37">
        <w:rPr>
          <w:rFonts w:ascii="Times New Roman" w:hAnsi="Times New Roman" w:cs="Times New Roman"/>
          <w:sz w:val="24"/>
          <w:szCs w:val="24"/>
        </w:rPr>
        <w:t>bulan</w:t>
      </w:r>
      <w:proofErr w:type="spellEnd"/>
      <w:r w:rsidRPr="00847F37">
        <w:rPr>
          <w:rFonts w:ascii="Times New Roman" w:hAnsi="Times New Roman" w:cs="Times New Roman"/>
          <w:sz w:val="24"/>
          <w:szCs w:val="24"/>
        </w:rPr>
        <w:t xml:space="preserve"> dan </w:t>
      </w:r>
      <w:proofErr w:type="spellStart"/>
      <w:r w:rsidRPr="00847F37">
        <w:rPr>
          <w:rFonts w:ascii="Times New Roman" w:hAnsi="Times New Roman" w:cs="Times New Roman"/>
          <w:sz w:val="24"/>
          <w:szCs w:val="24"/>
        </w:rPr>
        <w:t>kelompok</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usia</w:t>
      </w:r>
      <w:proofErr w:type="spellEnd"/>
      <w:r w:rsidRPr="00847F37">
        <w:rPr>
          <w:rFonts w:ascii="Times New Roman" w:hAnsi="Times New Roman" w:cs="Times New Roman"/>
          <w:sz w:val="24"/>
          <w:szCs w:val="24"/>
        </w:rPr>
        <w:t xml:space="preserve"> 24-35 </w:t>
      </w:r>
      <w:proofErr w:type="spellStart"/>
      <w:r w:rsidRPr="00847F37">
        <w:rPr>
          <w:rFonts w:ascii="Times New Roman" w:hAnsi="Times New Roman" w:cs="Times New Roman"/>
          <w:sz w:val="24"/>
          <w:szCs w:val="24"/>
        </w:rPr>
        <w:t>bulan</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merupakan</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kelompok</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usia</w:t>
      </w:r>
      <w:proofErr w:type="spellEnd"/>
      <w:r w:rsidRPr="00847F37">
        <w:rPr>
          <w:rFonts w:ascii="Times New Roman" w:hAnsi="Times New Roman" w:cs="Times New Roman"/>
          <w:sz w:val="24"/>
          <w:szCs w:val="24"/>
        </w:rPr>
        <w:t xml:space="preserve"> yang </w:t>
      </w:r>
      <w:proofErr w:type="spellStart"/>
      <w:r w:rsidRPr="00847F37">
        <w:rPr>
          <w:rFonts w:ascii="Times New Roman" w:hAnsi="Times New Roman" w:cs="Times New Roman"/>
          <w:sz w:val="24"/>
          <w:szCs w:val="24"/>
        </w:rPr>
        <w:t>beresiko</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untuk</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mengalami</w:t>
      </w:r>
      <w:proofErr w:type="spellEnd"/>
      <w:r w:rsidRPr="00847F37">
        <w:rPr>
          <w:rFonts w:ascii="Times New Roman" w:hAnsi="Times New Roman" w:cs="Times New Roman"/>
          <w:sz w:val="24"/>
          <w:szCs w:val="24"/>
        </w:rPr>
        <w:t xml:space="preserve"> stunting </w:t>
      </w:r>
      <w:r w:rsidRPr="00847F37">
        <w:rPr>
          <w:rFonts w:ascii="Times New Roman" w:hAnsi="Times New Roman" w:cs="Times New Roman"/>
          <w:sz w:val="24"/>
          <w:szCs w:val="24"/>
        </w:rPr>
        <w:fldChar w:fldCharType="begin" w:fldLock="1"/>
      </w:r>
      <w:r w:rsidRPr="00847F37">
        <w:rPr>
          <w:rFonts w:ascii="Times New Roman" w:hAnsi="Times New Roman" w:cs="Times New Roman"/>
          <w:sz w:val="24"/>
          <w:szCs w:val="24"/>
        </w:rPr>
        <w:instrText>ADDIN CSL_CITATION {"citationItems":[{"id":"ITEM-1","itemData":{"author":[{"dropping-particle":"","family":"Nasional","given":"Kementerian Perencanaan dan Pembangunan","non-dropping-particle":"","parse-names":false,"suffix":""}],"id":"ITEM-1","issued":{"date-parts":[["2018"]]},"number-of-pages":"1-59","title":"Pedoman Pelaksanaan Intervensi Penurunan Stunting Terintegrasi di Kabupaten Kota","type":"book"},"uris":["http://www.mendeley.com/documents/?uuid=913becb3-6287-4291-b14c-c279f433b1c8"]}],"mendeley":{"formattedCitation":"(Nasional 2018)","plainTextFormattedCitation":"(Nasional 2018)","previouslyFormattedCitation":"(Nasional 2018)"},"properties":{"noteIndex":0},"schema":"https://github.com/citation-style-language/schema/raw/master/csl-citation.json"}</w:instrText>
      </w:r>
      <w:r w:rsidRPr="00847F37">
        <w:rPr>
          <w:rFonts w:ascii="Times New Roman" w:hAnsi="Times New Roman" w:cs="Times New Roman"/>
          <w:sz w:val="24"/>
          <w:szCs w:val="24"/>
        </w:rPr>
        <w:fldChar w:fldCharType="separate"/>
      </w:r>
      <w:r w:rsidRPr="00847F37">
        <w:rPr>
          <w:rFonts w:ascii="Times New Roman" w:hAnsi="Times New Roman" w:cs="Times New Roman"/>
          <w:noProof/>
          <w:sz w:val="24"/>
          <w:szCs w:val="24"/>
        </w:rPr>
        <w:t>(Nasional 2018)</w:t>
      </w:r>
      <w:r w:rsidRPr="00847F37">
        <w:rPr>
          <w:rFonts w:ascii="Times New Roman" w:hAnsi="Times New Roman" w:cs="Times New Roman"/>
          <w:sz w:val="24"/>
          <w:szCs w:val="24"/>
        </w:rPr>
        <w:fldChar w:fldCharType="end"/>
      </w:r>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Usia</w:t>
      </w:r>
      <w:proofErr w:type="spellEnd"/>
      <w:r w:rsidRPr="00847F37">
        <w:rPr>
          <w:rFonts w:ascii="Times New Roman" w:hAnsi="Times New Roman" w:cs="Times New Roman"/>
          <w:sz w:val="24"/>
          <w:szCs w:val="24"/>
        </w:rPr>
        <w:t xml:space="preserve"> 12- 24 </w:t>
      </w:r>
      <w:proofErr w:type="spellStart"/>
      <w:r w:rsidRPr="00847F37">
        <w:rPr>
          <w:rFonts w:ascii="Times New Roman" w:hAnsi="Times New Roman" w:cs="Times New Roman"/>
          <w:sz w:val="24"/>
          <w:szCs w:val="24"/>
        </w:rPr>
        <w:t>bulan</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merupakan</w:t>
      </w:r>
      <w:proofErr w:type="spellEnd"/>
      <w:r w:rsidRPr="00847F37">
        <w:rPr>
          <w:rFonts w:ascii="Times New Roman" w:hAnsi="Times New Roman" w:cs="Times New Roman"/>
          <w:sz w:val="24"/>
          <w:szCs w:val="24"/>
        </w:rPr>
        <w:t xml:space="preserve"> masa yang </w:t>
      </w:r>
      <w:proofErr w:type="spellStart"/>
      <w:r w:rsidRPr="00847F37">
        <w:rPr>
          <w:rFonts w:ascii="Times New Roman" w:hAnsi="Times New Roman" w:cs="Times New Roman"/>
          <w:sz w:val="24"/>
          <w:szCs w:val="24"/>
        </w:rPr>
        <w:t>rawan</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bagi</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balita</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karena</w:t>
      </w:r>
      <w:proofErr w:type="spellEnd"/>
      <w:r w:rsidRPr="00847F37">
        <w:rPr>
          <w:rFonts w:ascii="Times New Roman" w:hAnsi="Times New Roman" w:cs="Times New Roman"/>
          <w:sz w:val="24"/>
          <w:szCs w:val="24"/>
        </w:rPr>
        <w:t xml:space="preserve"> pada masa </w:t>
      </w:r>
      <w:proofErr w:type="spellStart"/>
      <w:r w:rsidRPr="00847F37">
        <w:rPr>
          <w:rFonts w:ascii="Times New Roman" w:hAnsi="Times New Roman" w:cs="Times New Roman"/>
          <w:sz w:val="24"/>
          <w:szCs w:val="24"/>
        </w:rPr>
        <w:t>ini</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sering</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terjadi</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infeksi</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atau</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gangguan</w:t>
      </w:r>
      <w:proofErr w:type="spellEnd"/>
      <w:r w:rsidRPr="00847F37">
        <w:rPr>
          <w:rFonts w:ascii="Times New Roman" w:hAnsi="Times New Roman" w:cs="Times New Roman"/>
          <w:sz w:val="24"/>
          <w:szCs w:val="24"/>
        </w:rPr>
        <w:t xml:space="preserve"> status </w:t>
      </w:r>
      <w:proofErr w:type="spellStart"/>
      <w:r w:rsidRPr="00847F37">
        <w:rPr>
          <w:rFonts w:ascii="Times New Roman" w:hAnsi="Times New Roman" w:cs="Times New Roman"/>
          <w:sz w:val="24"/>
          <w:szCs w:val="24"/>
        </w:rPr>
        <w:t>gizi</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serta</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mengalami</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peralihan</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dari</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bayi</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menuju</w:t>
      </w:r>
      <w:proofErr w:type="spellEnd"/>
      <w:r w:rsidRPr="00847F37">
        <w:rPr>
          <w:rFonts w:ascii="Times New Roman" w:hAnsi="Times New Roman" w:cs="Times New Roman"/>
          <w:sz w:val="24"/>
          <w:szCs w:val="24"/>
        </w:rPr>
        <w:t xml:space="preserve"> </w:t>
      </w:r>
      <w:proofErr w:type="spellStart"/>
      <w:r w:rsidRPr="00847F37">
        <w:rPr>
          <w:rFonts w:ascii="Times New Roman" w:hAnsi="Times New Roman" w:cs="Times New Roman"/>
          <w:sz w:val="24"/>
          <w:szCs w:val="24"/>
        </w:rPr>
        <w:t>anak-anak</w:t>
      </w:r>
      <w:proofErr w:type="spellEnd"/>
      <w:r w:rsidRPr="00847F37">
        <w:rPr>
          <w:rFonts w:ascii="Times New Roman" w:hAnsi="Times New Roman" w:cs="Times New Roman"/>
          <w:sz w:val="24"/>
          <w:szCs w:val="24"/>
        </w:rPr>
        <w:t xml:space="preserve"> </w:t>
      </w:r>
      <w:r w:rsidRPr="00847F37">
        <w:rPr>
          <w:rFonts w:ascii="Times New Roman" w:hAnsi="Times New Roman" w:cs="Times New Roman"/>
          <w:sz w:val="24"/>
          <w:szCs w:val="24"/>
        </w:rPr>
        <w:fldChar w:fldCharType="begin" w:fldLock="1"/>
      </w:r>
      <w:r w:rsidRPr="00847F37">
        <w:rPr>
          <w:rFonts w:ascii="Times New Roman" w:hAnsi="Times New Roman" w:cs="Times New Roman"/>
          <w:sz w:val="24"/>
          <w:szCs w:val="24"/>
        </w:rPr>
        <w:instrText>ADDIN CSL_CITATION {"citationItems":[{"id":"ITEM-1","itemData":{"abstract":"The target of Global Nutrition in 2025 is to reduce the prevalence of stunting. In 2018 the prevalence of stunting and severely stunted in Indonesia decreased to 30.8% and Aceh became the 3rd highest province. Stunting is a condition when a child's height is shorter than other children his age. This is caused by one condition where a person experiences chronic nutritional deficiencies since the child is in the mother's womb and in the early period after the child is born, begins to appear when the child is 2 years old. Factors causing and supporting the occurrence of stunting in toddlers include unbalanced food intake, LBW and illnesses suffered due to infection. The incidence of infection can be associated with the occurrence of dental caries that often occurs in toddlers and lasts longer. As a result of dental caries certainly causes pain in the respondent, which in turn will disrupt the function of mastication and affect the nutritional status. If the nutritional status is disturbed, you are at risk of stunting. Nutritional deficiencies that were chronic in stunting toddlers have an impact on the growth of bones and teeth, so that stunted toddlers experience delays in tooth eruption. Conclusion. Stunted toddler is not only caused by a lack of balanced nutritional intake but can also be affected by the condition of the teeth of toddlers who have caries and can interfere with the process of masticating food.","author":[{"dropping-particle":"","family":"Abdat","given":"Munifah","non-dropping-particle":"","parse-names":false,"suffix":""}],"container-title":"Journal Of Syiah Kuala Dentistry Society","id":"ITEM-1","issue":"2","issued":{"date-parts":[["2019"]]},"page":"36-40","title":"Stunting Pada Balita Dipengaruhi Kesehatan Gigi Geliginya","type":"article-journal","volume":"4"},"uris":["http://www.mendeley.com/documents/?uuid=911cfd78-5640-4ad3-a48e-e3aa72471584"]}],"mendeley":{"formattedCitation":"(Abdat 2019)","plainTextFormattedCitation":"(Abdat 2019)","previouslyFormattedCitation":"(Abdat 2019)"},"properties":{"noteIndex":0},"schema":"https://github.com/citation-style-language/schema/raw/master/csl-citation.json"}</w:instrText>
      </w:r>
      <w:r w:rsidRPr="00847F37">
        <w:rPr>
          <w:rFonts w:ascii="Times New Roman" w:hAnsi="Times New Roman" w:cs="Times New Roman"/>
          <w:sz w:val="24"/>
          <w:szCs w:val="24"/>
        </w:rPr>
        <w:fldChar w:fldCharType="separate"/>
      </w:r>
      <w:r w:rsidRPr="00847F37">
        <w:rPr>
          <w:rFonts w:ascii="Times New Roman" w:hAnsi="Times New Roman" w:cs="Times New Roman"/>
          <w:noProof/>
          <w:sz w:val="24"/>
          <w:szCs w:val="24"/>
        </w:rPr>
        <w:t>(Abdat 2019)</w:t>
      </w:r>
      <w:r w:rsidRPr="00847F37">
        <w:rPr>
          <w:rFonts w:ascii="Times New Roman" w:hAnsi="Times New Roman" w:cs="Times New Roman"/>
          <w:sz w:val="24"/>
          <w:szCs w:val="24"/>
        </w:rPr>
        <w:fldChar w:fldCharType="end"/>
      </w:r>
      <w:r w:rsidRPr="00847F37">
        <w:rPr>
          <w:rFonts w:ascii="Times New Roman" w:hAnsi="Times New Roman" w:cs="Times New Roman"/>
          <w:sz w:val="24"/>
          <w:szCs w:val="24"/>
        </w:rPr>
        <w:t>.</w:t>
      </w:r>
    </w:p>
    <w:p w14:paraId="33A7EC48" w14:textId="77777777" w:rsidR="00B13720" w:rsidRDefault="00B13720" w:rsidP="00B13720">
      <w:pPr>
        <w:pStyle w:val="ListParagraph"/>
        <w:spacing w:after="0" w:line="480" w:lineRule="auto"/>
        <w:ind w:left="360" w:firstLine="720"/>
        <w:jc w:val="both"/>
        <w:rPr>
          <w:rFonts w:ascii="Times New Roman" w:hAnsi="Times New Roman" w:cs="Times New Roman"/>
          <w:sz w:val="24"/>
          <w:szCs w:val="24"/>
        </w:rPr>
      </w:pPr>
      <w:proofErr w:type="spellStart"/>
      <w:r w:rsidRPr="00C62C4B">
        <w:rPr>
          <w:rFonts w:ascii="Times New Roman" w:hAnsi="Times New Roman" w:cs="Times New Roman"/>
          <w:sz w:val="24"/>
          <w:szCs w:val="24"/>
        </w:rPr>
        <w:t>Berbagai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faktor</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penyebab</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terjadinya</w:t>
      </w:r>
      <w:proofErr w:type="spellEnd"/>
      <w:r w:rsidRPr="00C62C4B">
        <w:rPr>
          <w:rFonts w:ascii="Times New Roman" w:hAnsi="Times New Roman" w:cs="Times New Roman"/>
          <w:sz w:val="24"/>
          <w:szCs w:val="24"/>
        </w:rPr>
        <w:t xml:space="preserve"> stunting pada </w:t>
      </w:r>
      <w:proofErr w:type="spellStart"/>
      <w:r w:rsidRPr="00C62C4B">
        <w:rPr>
          <w:rFonts w:ascii="Times New Roman" w:hAnsi="Times New Roman" w:cs="Times New Roman"/>
          <w:sz w:val="24"/>
          <w:szCs w:val="24"/>
        </w:rPr>
        <w:t>balita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saling</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berhubungan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satu</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dengan</w:t>
      </w:r>
      <w:proofErr w:type="spellEnd"/>
      <w:r w:rsidRPr="00C62C4B">
        <w:rPr>
          <w:rFonts w:ascii="Times New Roman" w:hAnsi="Times New Roman" w:cs="Times New Roman"/>
          <w:sz w:val="24"/>
          <w:szCs w:val="24"/>
        </w:rPr>
        <w:t xml:space="preserve"> yang </w:t>
      </w:r>
      <w:proofErr w:type="spellStart"/>
      <w:r w:rsidRPr="00C62C4B">
        <w:rPr>
          <w:rFonts w:ascii="Times New Roman" w:hAnsi="Times New Roman" w:cs="Times New Roman"/>
          <w:sz w:val="24"/>
          <w:szCs w:val="24"/>
        </w:rPr>
        <w:t>lainnya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Menurut</w:t>
      </w:r>
      <w:proofErr w:type="spellEnd"/>
      <w:r w:rsidRPr="00C62C4B">
        <w:rPr>
          <w:rFonts w:ascii="Times New Roman" w:hAnsi="Times New Roman" w:cs="Times New Roman"/>
          <w:sz w:val="24"/>
          <w:szCs w:val="24"/>
        </w:rPr>
        <w:t xml:space="preserve"> </w:t>
      </w:r>
      <w:r w:rsidRPr="003F2694">
        <w:rPr>
          <w:rFonts w:ascii="Times New Roman" w:hAnsi="Times New Roman" w:cs="Times New Roman"/>
          <w:i/>
          <w:iCs/>
          <w:sz w:val="24"/>
          <w:szCs w:val="24"/>
        </w:rPr>
        <w:t>United Nation International Children’s Emergency Funds</w:t>
      </w:r>
      <w:r>
        <w:rPr>
          <w:rFonts w:ascii="Times New Roman" w:hAnsi="Times New Roman" w:cs="Times New Roman"/>
          <w:sz w:val="24"/>
          <w:szCs w:val="24"/>
        </w:rPr>
        <w:t xml:space="preserve"> (</w:t>
      </w:r>
      <w:r w:rsidRPr="00C62C4B">
        <w:rPr>
          <w:rFonts w:ascii="Times New Roman" w:hAnsi="Times New Roman" w:cs="Times New Roman"/>
          <w:sz w:val="24"/>
          <w:szCs w:val="24"/>
        </w:rPr>
        <w:t>UNICEF</w:t>
      </w:r>
      <w:r>
        <w:rPr>
          <w:rFonts w:ascii="Times New Roman" w:hAnsi="Times New Roman" w:cs="Times New Roman"/>
          <w:sz w:val="24"/>
          <w:szCs w:val="24"/>
        </w:rPr>
        <w:t>)</w:t>
      </w:r>
      <w:r w:rsidRPr="00C62C4B">
        <w:rPr>
          <w:rFonts w:ascii="Times New Roman" w:hAnsi="Times New Roman" w:cs="Times New Roman"/>
          <w:sz w:val="24"/>
          <w:szCs w:val="24"/>
        </w:rPr>
        <w:t xml:space="preserve"> </w:t>
      </w:r>
      <w:r w:rsidRPr="00C62C4B">
        <w:rPr>
          <w:rFonts w:ascii="Times New Roman" w:hAnsi="Times New Roman" w:cs="Times New Roman"/>
          <w:i/>
          <w:iCs/>
          <w:sz w:val="24"/>
          <w:szCs w:val="24"/>
        </w:rPr>
        <w:t>Framework</w:t>
      </w:r>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terdapat</w:t>
      </w:r>
      <w:proofErr w:type="spellEnd"/>
      <w:r w:rsidRPr="00C62C4B">
        <w:rPr>
          <w:rFonts w:ascii="Times New Roman" w:hAnsi="Times New Roman" w:cs="Times New Roman"/>
          <w:sz w:val="24"/>
          <w:szCs w:val="24"/>
        </w:rPr>
        <w:t xml:space="preserve"> 3 </w:t>
      </w:r>
      <w:proofErr w:type="spellStart"/>
      <w:r w:rsidRPr="00C62C4B">
        <w:rPr>
          <w:rFonts w:ascii="Times New Roman" w:hAnsi="Times New Roman" w:cs="Times New Roman"/>
          <w:sz w:val="24"/>
          <w:szCs w:val="24"/>
        </w:rPr>
        <w:t>faktor</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utama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penyebab</w:t>
      </w:r>
      <w:proofErr w:type="spellEnd"/>
      <w:r w:rsidRPr="00C62C4B">
        <w:rPr>
          <w:rFonts w:ascii="Times New Roman" w:hAnsi="Times New Roman" w:cs="Times New Roman"/>
          <w:sz w:val="24"/>
          <w:szCs w:val="24"/>
        </w:rPr>
        <w:t xml:space="preserve"> </w:t>
      </w:r>
      <w:r w:rsidRPr="009D162B">
        <w:rPr>
          <w:rFonts w:ascii="Times New Roman" w:hAnsi="Times New Roman" w:cs="Times New Roman"/>
          <w:i/>
          <w:iCs/>
          <w:sz w:val="24"/>
          <w:szCs w:val="24"/>
        </w:rPr>
        <w:t>stunting</w:t>
      </w:r>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yaitu</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asupan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makanan</w:t>
      </w:r>
      <w:proofErr w:type="spellEnd"/>
      <w:r w:rsidRPr="00C62C4B">
        <w:rPr>
          <w:rFonts w:ascii="Times New Roman" w:hAnsi="Times New Roman" w:cs="Times New Roman"/>
          <w:sz w:val="24"/>
          <w:szCs w:val="24"/>
        </w:rPr>
        <w:t xml:space="preserve"> yang </w:t>
      </w:r>
      <w:proofErr w:type="spellStart"/>
      <w:r w:rsidRPr="00C62C4B">
        <w:rPr>
          <w:rFonts w:ascii="Times New Roman" w:hAnsi="Times New Roman" w:cs="Times New Roman"/>
          <w:sz w:val="24"/>
          <w:szCs w:val="24"/>
        </w:rPr>
        <w:t>tidak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seimbang</w:t>
      </w:r>
      <w:proofErr w:type="spellEnd"/>
      <w:r w:rsidRPr="00C62C4B">
        <w:rPr>
          <w:rFonts w:ascii="Times New Roman" w:hAnsi="Times New Roman" w:cs="Times New Roman"/>
          <w:sz w:val="24"/>
          <w:szCs w:val="24"/>
        </w:rPr>
        <w:t>, BBLR (</w:t>
      </w:r>
      <w:proofErr w:type="spellStart"/>
      <w:r w:rsidRPr="00C62C4B">
        <w:rPr>
          <w:rFonts w:ascii="Times New Roman" w:hAnsi="Times New Roman" w:cs="Times New Roman"/>
          <w:sz w:val="24"/>
          <w:szCs w:val="24"/>
        </w:rPr>
        <w:t>Berat</w:t>
      </w:r>
      <w:proofErr w:type="spellEnd"/>
      <w:r w:rsidRPr="00C62C4B">
        <w:rPr>
          <w:rFonts w:ascii="Times New Roman" w:hAnsi="Times New Roman" w:cs="Times New Roman"/>
          <w:sz w:val="24"/>
          <w:szCs w:val="24"/>
        </w:rPr>
        <w:t xml:space="preserve"> Badan Lahir </w:t>
      </w:r>
      <w:proofErr w:type="spellStart"/>
      <w:r w:rsidRPr="00C62C4B">
        <w:rPr>
          <w:rFonts w:ascii="Times New Roman" w:hAnsi="Times New Roman" w:cs="Times New Roman"/>
          <w:sz w:val="24"/>
          <w:szCs w:val="24"/>
        </w:rPr>
        <w:t>Rendah</w:t>
      </w:r>
      <w:proofErr w:type="spellEnd"/>
      <w:r w:rsidRPr="00C62C4B">
        <w:rPr>
          <w:rFonts w:ascii="Times New Roman" w:hAnsi="Times New Roman" w:cs="Times New Roman"/>
          <w:sz w:val="24"/>
          <w:szCs w:val="24"/>
        </w:rPr>
        <w:t xml:space="preserve">) dan </w:t>
      </w:r>
      <w:proofErr w:type="spellStart"/>
      <w:r w:rsidRPr="00C62C4B">
        <w:rPr>
          <w:rFonts w:ascii="Times New Roman" w:hAnsi="Times New Roman" w:cs="Times New Roman"/>
          <w:sz w:val="24"/>
          <w:szCs w:val="24"/>
        </w:rPr>
        <w:t>riwayat</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penyakit</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Faktor</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pendukung</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terjadinya</w:t>
      </w:r>
      <w:proofErr w:type="spellEnd"/>
      <w:r w:rsidRPr="00C62C4B">
        <w:rPr>
          <w:rFonts w:ascii="Times New Roman" w:hAnsi="Times New Roman" w:cs="Times New Roman"/>
          <w:sz w:val="24"/>
          <w:szCs w:val="24"/>
        </w:rPr>
        <w:t xml:space="preserve"> stunting di Indonesia </w:t>
      </w:r>
      <w:proofErr w:type="spellStart"/>
      <w:r w:rsidRPr="00C62C4B">
        <w:rPr>
          <w:rFonts w:ascii="Times New Roman" w:hAnsi="Times New Roman" w:cs="Times New Roman"/>
          <w:sz w:val="24"/>
          <w:szCs w:val="24"/>
        </w:rPr>
        <w:t>adalah</w:t>
      </w:r>
      <w:proofErr w:type="spellEnd"/>
      <w:r w:rsidRPr="00C62C4B">
        <w:rPr>
          <w:rFonts w:ascii="Times New Roman" w:hAnsi="Times New Roman" w:cs="Times New Roman"/>
          <w:sz w:val="24"/>
          <w:szCs w:val="24"/>
        </w:rPr>
        <w:t xml:space="preserve"> status </w:t>
      </w:r>
      <w:proofErr w:type="spellStart"/>
      <w:r w:rsidRPr="00C62C4B">
        <w:rPr>
          <w:rFonts w:ascii="Times New Roman" w:hAnsi="Times New Roman" w:cs="Times New Roman"/>
          <w:sz w:val="24"/>
          <w:szCs w:val="24"/>
        </w:rPr>
        <w:t>sosial</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ekonomi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rumah</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tangga</w:t>
      </w:r>
      <w:proofErr w:type="spellEnd"/>
      <w:r w:rsidRPr="00C62C4B">
        <w:rPr>
          <w:rFonts w:ascii="Times New Roman" w:hAnsi="Times New Roman" w:cs="Times New Roman"/>
          <w:sz w:val="24"/>
          <w:szCs w:val="24"/>
        </w:rPr>
        <w:t xml:space="preserve"> yang </w:t>
      </w:r>
      <w:proofErr w:type="spellStart"/>
      <w:r w:rsidRPr="00C62C4B">
        <w:rPr>
          <w:rFonts w:ascii="Times New Roman" w:hAnsi="Times New Roman" w:cs="Times New Roman"/>
          <w:sz w:val="24"/>
          <w:szCs w:val="24"/>
        </w:rPr>
        <w:t>rendah</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pemberian</w:t>
      </w:r>
      <w:proofErr w:type="spellEnd"/>
      <w:r w:rsidRPr="00C62C4B">
        <w:rPr>
          <w:rFonts w:ascii="Times New Roman" w:hAnsi="Times New Roman" w:cs="Times New Roman"/>
          <w:sz w:val="24"/>
          <w:szCs w:val="24"/>
        </w:rPr>
        <w:t xml:space="preserve"> ASI </w:t>
      </w:r>
      <w:proofErr w:type="spellStart"/>
      <w:r w:rsidRPr="00C62C4B">
        <w:rPr>
          <w:rFonts w:ascii="Times New Roman" w:hAnsi="Times New Roman" w:cs="Times New Roman"/>
          <w:sz w:val="24"/>
          <w:szCs w:val="24"/>
        </w:rPr>
        <w:t>noneksklusif</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bayi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lahir</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prematur</w:t>
      </w:r>
      <w:proofErr w:type="spellEnd"/>
      <w:r w:rsidRPr="00C62C4B">
        <w:rPr>
          <w:rFonts w:ascii="Times New Roman" w:hAnsi="Times New Roman" w:cs="Times New Roman"/>
          <w:sz w:val="24"/>
          <w:szCs w:val="24"/>
        </w:rPr>
        <w:t xml:space="preserve">, dan </w:t>
      </w:r>
      <w:proofErr w:type="spellStart"/>
      <w:r w:rsidRPr="00C62C4B">
        <w:rPr>
          <w:rFonts w:ascii="Times New Roman" w:hAnsi="Times New Roman" w:cs="Times New Roman"/>
          <w:sz w:val="24"/>
          <w:szCs w:val="24"/>
        </w:rPr>
        <w:t>pendidikan</w:t>
      </w:r>
      <w:proofErr w:type="spellEnd"/>
      <w:r w:rsidRPr="00C62C4B">
        <w:rPr>
          <w:rFonts w:ascii="Times New Roman" w:hAnsi="Times New Roman" w:cs="Times New Roman"/>
          <w:sz w:val="24"/>
          <w:szCs w:val="24"/>
        </w:rPr>
        <w:t xml:space="preserve"> orang </w:t>
      </w:r>
      <w:proofErr w:type="spellStart"/>
      <w:r w:rsidRPr="00C62C4B">
        <w:rPr>
          <w:rFonts w:ascii="Times New Roman" w:hAnsi="Times New Roman" w:cs="Times New Roman"/>
          <w:sz w:val="24"/>
          <w:szCs w:val="24"/>
        </w:rPr>
        <w:t>tua</w:t>
      </w:r>
      <w:proofErr w:type="spellEnd"/>
      <w:r w:rsidRPr="00C62C4B">
        <w:rPr>
          <w:rFonts w:ascii="Times New Roman" w:hAnsi="Times New Roman" w:cs="Times New Roman"/>
          <w:sz w:val="24"/>
          <w:szCs w:val="24"/>
        </w:rPr>
        <w:t>. Anak-</w:t>
      </w:r>
      <w:proofErr w:type="spellStart"/>
      <w:r w:rsidRPr="00C62C4B">
        <w:rPr>
          <w:rFonts w:ascii="Times New Roman" w:hAnsi="Times New Roman" w:cs="Times New Roman"/>
          <w:sz w:val="24"/>
          <w:szCs w:val="24"/>
        </w:rPr>
        <w:t>anak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dengan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keadaan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rumah</w:t>
      </w:r>
      <w:proofErr w:type="spellEnd"/>
      <w:r w:rsidRPr="00C62C4B">
        <w:rPr>
          <w:rFonts w:ascii="Times New Roman" w:hAnsi="Times New Roman" w:cs="Times New Roman"/>
          <w:sz w:val="24"/>
          <w:szCs w:val="24"/>
        </w:rPr>
        <w:t xml:space="preserve"> yang </w:t>
      </w:r>
      <w:proofErr w:type="spellStart"/>
      <w:r w:rsidRPr="00C62C4B">
        <w:rPr>
          <w:rFonts w:ascii="Times New Roman" w:hAnsi="Times New Roman" w:cs="Times New Roman"/>
          <w:sz w:val="24"/>
          <w:szCs w:val="24"/>
        </w:rPr>
        <w:t>kotor</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jamban</w:t>
      </w:r>
      <w:proofErr w:type="spellEnd"/>
      <w:r w:rsidRPr="00C62C4B">
        <w:rPr>
          <w:rFonts w:ascii="Times New Roman" w:hAnsi="Times New Roman" w:cs="Times New Roman"/>
          <w:sz w:val="24"/>
          <w:szCs w:val="24"/>
        </w:rPr>
        <w:t xml:space="preserve"> yang </w:t>
      </w:r>
      <w:proofErr w:type="spellStart"/>
      <w:r w:rsidRPr="00C62C4B">
        <w:rPr>
          <w:rFonts w:ascii="Times New Roman" w:hAnsi="Times New Roman" w:cs="Times New Roman"/>
          <w:sz w:val="24"/>
          <w:szCs w:val="24"/>
        </w:rPr>
        <w:t>kurang</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terawat</w:t>
      </w:r>
      <w:proofErr w:type="spellEnd"/>
      <w:r w:rsidRPr="00C62C4B">
        <w:rPr>
          <w:rFonts w:ascii="Times New Roman" w:hAnsi="Times New Roman" w:cs="Times New Roman"/>
          <w:sz w:val="24"/>
          <w:szCs w:val="24"/>
        </w:rPr>
        <w:t xml:space="preserve"> dan air yang </w:t>
      </w:r>
      <w:proofErr w:type="spellStart"/>
      <w:r w:rsidRPr="00C62C4B">
        <w:rPr>
          <w:rFonts w:ascii="Times New Roman" w:hAnsi="Times New Roman" w:cs="Times New Roman"/>
          <w:sz w:val="24"/>
          <w:szCs w:val="24"/>
        </w:rPr>
        <w:t>tidak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bersih</w:t>
      </w:r>
      <w:proofErr w:type="spellEnd"/>
      <w:r w:rsidRPr="00C62C4B">
        <w:rPr>
          <w:rFonts w:ascii="Times New Roman" w:hAnsi="Times New Roman" w:cs="Times New Roman"/>
          <w:sz w:val="24"/>
          <w:szCs w:val="24"/>
        </w:rPr>
        <w:t xml:space="preserve"> juga </w:t>
      </w:r>
      <w:proofErr w:type="spellStart"/>
      <w:r w:rsidRPr="00C62C4B">
        <w:rPr>
          <w:rFonts w:ascii="Times New Roman" w:hAnsi="Times New Roman" w:cs="Times New Roman"/>
          <w:sz w:val="24"/>
          <w:szCs w:val="24"/>
        </w:rPr>
        <w:t>berisiko</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Asupan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gizi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seimbang</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dari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makanan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memegang</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peranan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penting</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dalam</w:t>
      </w:r>
      <w:proofErr w:type="spellEnd"/>
      <w:r w:rsidRPr="00C62C4B">
        <w:rPr>
          <w:rFonts w:ascii="Times New Roman" w:hAnsi="Times New Roman" w:cs="Times New Roman"/>
          <w:sz w:val="24"/>
          <w:szCs w:val="24"/>
        </w:rPr>
        <w:t xml:space="preserve"> proses </w:t>
      </w:r>
      <w:proofErr w:type="spellStart"/>
      <w:r w:rsidRPr="00C62C4B">
        <w:rPr>
          <w:rFonts w:ascii="Times New Roman" w:hAnsi="Times New Roman" w:cs="Times New Roman"/>
          <w:sz w:val="24"/>
          <w:szCs w:val="24"/>
        </w:rPr>
        <w:t>pertumbuhan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anak</w:t>
      </w:r>
      <w:proofErr w:type="spellEnd"/>
      <w:r w:rsidRPr="00C62C4B">
        <w:rPr>
          <w:rFonts w:ascii="Times New Roman" w:hAnsi="Times New Roman" w:cs="Times New Roman"/>
          <w:sz w:val="24"/>
          <w:szCs w:val="24"/>
        </w:rPr>
        <w:t xml:space="preserve">. Hal </w:t>
      </w:r>
      <w:proofErr w:type="spellStart"/>
      <w:r w:rsidRPr="00C62C4B">
        <w:rPr>
          <w:rFonts w:ascii="Times New Roman" w:hAnsi="Times New Roman" w:cs="Times New Roman"/>
          <w:sz w:val="24"/>
          <w:szCs w:val="24"/>
        </w:rPr>
        <w:t>ini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menunjukkan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bahwa</w:t>
      </w:r>
      <w:proofErr w:type="spellEnd"/>
      <w:r w:rsidRPr="00C62C4B">
        <w:rPr>
          <w:rFonts w:ascii="Times New Roman" w:hAnsi="Times New Roman" w:cs="Times New Roman"/>
          <w:sz w:val="24"/>
          <w:szCs w:val="24"/>
        </w:rPr>
        <w:t xml:space="preserve"> stunting </w:t>
      </w:r>
      <w:proofErr w:type="spellStart"/>
      <w:r w:rsidRPr="00C62C4B">
        <w:rPr>
          <w:rFonts w:ascii="Times New Roman" w:hAnsi="Times New Roman" w:cs="Times New Roman"/>
          <w:sz w:val="24"/>
          <w:szCs w:val="24"/>
        </w:rPr>
        <w:t>sering</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ditemukan</w:t>
      </w:r>
      <w:proofErr w:type="spellEnd"/>
      <w:r w:rsidRPr="00C62C4B">
        <w:rPr>
          <w:rFonts w:ascii="Times New Roman" w:hAnsi="Times New Roman" w:cs="Times New Roman"/>
          <w:sz w:val="24"/>
          <w:szCs w:val="24"/>
        </w:rPr>
        <w:t xml:space="preserve"> pada </w:t>
      </w:r>
      <w:proofErr w:type="spellStart"/>
      <w:r w:rsidRPr="00C62C4B">
        <w:rPr>
          <w:rFonts w:ascii="Times New Roman" w:hAnsi="Times New Roman" w:cs="Times New Roman"/>
          <w:sz w:val="24"/>
          <w:szCs w:val="24"/>
        </w:rPr>
        <w:t>anak</w:t>
      </w:r>
      <w:proofErr w:type="spellEnd"/>
      <w:r w:rsidRPr="00C62C4B">
        <w:rPr>
          <w:rFonts w:ascii="Times New Roman" w:hAnsi="Times New Roman" w:cs="Times New Roman"/>
          <w:sz w:val="24"/>
          <w:szCs w:val="24"/>
        </w:rPr>
        <w:t xml:space="preserve"> yang </w:t>
      </w:r>
      <w:proofErr w:type="spellStart"/>
      <w:r w:rsidRPr="00C62C4B">
        <w:rPr>
          <w:rFonts w:ascii="Times New Roman" w:hAnsi="Times New Roman" w:cs="Times New Roman"/>
          <w:sz w:val="24"/>
          <w:szCs w:val="24"/>
        </w:rPr>
        <w:t>pola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makannya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kurang</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{"citationItems":[{"id":"ITEM-1","itemData":{"author":[{"dropping-particle":"","family":"Nasional","given":"Kementerian Perencanaan dan Pembangunan","non-dropping-particle":"","parse-names":false,"suffix":""}],"id":"ITEM-1","issued":{"date-parts":[["2018"]]},"number-of-pages":"1-59","title":"Pedoman Pelaksanaan Intervensi Penurunan Stunting Terintegrasi di Kabupaten Kota","type":"book"},"uris":["http://www.mendeley.com/documents/?uuid=913becb3-6287-4291-b14c-c279f433b1c8"]}],"mendeley":{"formattedCitation":"(Nasional 2018)","plainTextFormattedCitation":"(Nasional 2018)","previouslyFormattedCitation":"(Nasional 2018)"},"properties":{"noteIndex":0},"schema":"https://github.com/citation-style-language/schema/raw/master/csl-citation.json"}</w:instrText>
      </w:r>
      <w:r>
        <w:rPr>
          <w:rFonts w:ascii="Times New Roman" w:hAnsi="Times New Roman" w:cs="Times New Roman"/>
          <w:sz w:val="24"/>
          <w:szCs w:val="24"/>
        </w:rPr>
        <w:fldChar w:fldCharType="separate"/>
      </w:r>
      <w:r w:rsidRPr="0057212C">
        <w:rPr>
          <w:rFonts w:ascii="Times New Roman" w:hAnsi="Times New Roman" w:cs="Times New Roman"/>
          <w:noProof/>
          <w:sz w:val="24"/>
          <w:szCs w:val="24"/>
        </w:rPr>
        <w:t>(Nasional 2018)</w:t>
      </w:r>
      <w:r>
        <w:rPr>
          <w:rFonts w:ascii="Times New Roman" w:hAnsi="Times New Roman" w:cs="Times New Roman"/>
          <w:sz w:val="24"/>
          <w:szCs w:val="24"/>
        </w:rPr>
        <w:fldChar w:fldCharType="end"/>
      </w:r>
      <w:r w:rsidRPr="00C62C4B">
        <w:rPr>
          <w:rFonts w:ascii="Times New Roman" w:hAnsi="Times New Roman" w:cs="Times New Roman"/>
          <w:sz w:val="24"/>
          <w:szCs w:val="24"/>
        </w:rPr>
        <w:t xml:space="preserve">. Pola </w:t>
      </w:r>
      <w:proofErr w:type="spellStart"/>
      <w:r w:rsidRPr="00C62C4B">
        <w:rPr>
          <w:rFonts w:ascii="Times New Roman" w:hAnsi="Times New Roman" w:cs="Times New Roman"/>
          <w:sz w:val="24"/>
          <w:szCs w:val="24"/>
        </w:rPr>
        <w:t>makan</w:t>
      </w:r>
      <w:proofErr w:type="spellEnd"/>
      <w:r w:rsidRPr="00C62C4B">
        <w:rPr>
          <w:rFonts w:ascii="Times New Roman" w:hAnsi="Times New Roman" w:cs="Times New Roman"/>
          <w:sz w:val="24"/>
          <w:szCs w:val="24"/>
        </w:rPr>
        <w:t xml:space="preserve"> yang </w:t>
      </w:r>
      <w:proofErr w:type="spellStart"/>
      <w:r w:rsidRPr="00C62C4B">
        <w:rPr>
          <w:rFonts w:ascii="Times New Roman" w:hAnsi="Times New Roman" w:cs="Times New Roman"/>
          <w:sz w:val="24"/>
          <w:szCs w:val="24"/>
        </w:rPr>
        <w:t>baik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terdiri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dari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mengonsumsi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makanan</w:t>
      </w:r>
      <w:proofErr w:type="spellEnd"/>
      <w:r w:rsidRPr="00C62C4B">
        <w:rPr>
          <w:rFonts w:ascii="Times New Roman" w:hAnsi="Times New Roman" w:cs="Times New Roman"/>
          <w:sz w:val="24"/>
          <w:szCs w:val="24"/>
        </w:rPr>
        <w:t xml:space="preserve"> yang </w:t>
      </w:r>
      <w:proofErr w:type="spellStart"/>
      <w:r w:rsidRPr="00C62C4B">
        <w:rPr>
          <w:rFonts w:ascii="Times New Roman" w:hAnsi="Times New Roman" w:cs="Times New Roman"/>
          <w:sz w:val="24"/>
          <w:szCs w:val="24"/>
        </w:rPr>
        <w:t>berkualitas</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yaitu</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mengonsumsi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makanan</w:t>
      </w:r>
      <w:proofErr w:type="spellEnd"/>
      <w:r w:rsidRPr="00C62C4B">
        <w:rPr>
          <w:rFonts w:ascii="Times New Roman" w:hAnsi="Times New Roman" w:cs="Times New Roman"/>
          <w:sz w:val="24"/>
          <w:szCs w:val="24"/>
        </w:rPr>
        <w:t xml:space="preserve"> yang </w:t>
      </w:r>
      <w:proofErr w:type="spellStart"/>
      <w:r w:rsidRPr="00C62C4B">
        <w:rPr>
          <w:rFonts w:ascii="Times New Roman" w:hAnsi="Times New Roman" w:cs="Times New Roman"/>
          <w:sz w:val="24"/>
          <w:szCs w:val="24"/>
        </w:rPr>
        <w:t>sehat</w:t>
      </w:r>
      <w:proofErr w:type="spellEnd"/>
      <w:r w:rsidRPr="00C62C4B">
        <w:rPr>
          <w:rFonts w:ascii="Times New Roman" w:hAnsi="Times New Roman" w:cs="Times New Roman"/>
          <w:sz w:val="24"/>
          <w:szCs w:val="24"/>
        </w:rPr>
        <w:t xml:space="preserve"> dan </w:t>
      </w:r>
      <w:proofErr w:type="spellStart"/>
      <w:r w:rsidRPr="00C62C4B">
        <w:rPr>
          <w:rFonts w:ascii="Times New Roman" w:hAnsi="Times New Roman" w:cs="Times New Roman"/>
          <w:sz w:val="24"/>
          <w:szCs w:val="24"/>
        </w:rPr>
        <w:t>bervariasi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serta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mengonsumsi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makanan</w:t>
      </w:r>
      <w:proofErr w:type="spellEnd"/>
      <w:r w:rsidRPr="00C62C4B">
        <w:rPr>
          <w:rFonts w:ascii="Times New Roman" w:hAnsi="Times New Roman" w:cs="Times New Roman"/>
          <w:sz w:val="24"/>
          <w:szCs w:val="24"/>
        </w:rPr>
        <w:t xml:space="preserve"> yang </w:t>
      </w:r>
      <w:proofErr w:type="spellStart"/>
      <w:r w:rsidRPr="00C62C4B">
        <w:rPr>
          <w:rFonts w:ascii="Times New Roman" w:hAnsi="Times New Roman" w:cs="Times New Roman"/>
          <w:sz w:val="24"/>
          <w:szCs w:val="24"/>
        </w:rPr>
        <w:t>cukup</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dari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segi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kuantitas</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diikuti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dengan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menerapkan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perilaku</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makan</w:t>
      </w:r>
      <w:proofErr w:type="spellEnd"/>
      <w:r w:rsidRPr="00C62C4B">
        <w:rPr>
          <w:rFonts w:ascii="Times New Roman" w:hAnsi="Times New Roman" w:cs="Times New Roman"/>
          <w:sz w:val="24"/>
          <w:szCs w:val="24"/>
        </w:rPr>
        <w:t xml:space="preserve"> yang </w:t>
      </w:r>
      <w:proofErr w:type="spellStart"/>
      <w:r w:rsidRPr="00C62C4B">
        <w:rPr>
          <w:rFonts w:ascii="Times New Roman" w:hAnsi="Times New Roman" w:cs="Times New Roman"/>
          <w:sz w:val="24"/>
          <w:szCs w:val="24"/>
        </w:rPr>
        <w:t>benar</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Untuk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membantu</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terwujudnya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pola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makan</w:t>
      </w:r>
      <w:proofErr w:type="spellEnd"/>
      <w:r w:rsidRPr="00C62C4B">
        <w:rPr>
          <w:rFonts w:ascii="Times New Roman" w:hAnsi="Times New Roman" w:cs="Times New Roman"/>
          <w:sz w:val="24"/>
          <w:szCs w:val="24"/>
        </w:rPr>
        <w:t xml:space="preserve"> yang </w:t>
      </w:r>
      <w:proofErr w:type="spellStart"/>
      <w:r w:rsidRPr="00C62C4B">
        <w:rPr>
          <w:rFonts w:ascii="Times New Roman" w:hAnsi="Times New Roman" w:cs="Times New Roman"/>
          <w:sz w:val="24"/>
          <w:szCs w:val="24"/>
        </w:rPr>
        <w:t>baik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maka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perlu</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ditunjang</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dengan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kesehatan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mulut</w:t>
      </w:r>
      <w:proofErr w:type="spellEnd"/>
      <w:r w:rsidRPr="00C62C4B">
        <w:rPr>
          <w:rFonts w:ascii="Times New Roman" w:hAnsi="Times New Roman" w:cs="Times New Roman"/>
          <w:sz w:val="24"/>
          <w:szCs w:val="24"/>
        </w:rPr>
        <w:t xml:space="preserve"> dan </w:t>
      </w:r>
      <w:proofErr w:type="spellStart"/>
      <w:r w:rsidRPr="00C62C4B">
        <w:rPr>
          <w:rFonts w:ascii="Times New Roman" w:hAnsi="Times New Roman" w:cs="Times New Roman"/>
          <w:sz w:val="24"/>
          <w:szCs w:val="24"/>
        </w:rPr>
        <w:t>gigi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anak</w:t>
      </w:r>
      <w:proofErr w:type="spellEnd"/>
      <w:r w:rsidRPr="00C62C4B">
        <w:rPr>
          <w:rFonts w:ascii="Times New Roman" w:hAnsi="Times New Roman" w:cs="Times New Roman"/>
          <w:sz w:val="24"/>
          <w:szCs w:val="24"/>
        </w:rPr>
        <w:t>.</w:t>
      </w:r>
    </w:p>
    <w:p w14:paraId="4C205701" w14:textId="77777777" w:rsidR="00B13720" w:rsidRDefault="00B13720" w:rsidP="00B13720">
      <w:pPr>
        <w:pStyle w:val="ListParagraph"/>
        <w:spacing w:after="0" w:line="480" w:lineRule="auto"/>
        <w:ind w:left="360" w:firstLine="720"/>
        <w:jc w:val="both"/>
        <w:rPr>
          <w:rFonts w:ascii="Times New Roman" w:hAnsi="Times New Roman" w:cs="Times New Roman"/>
          <w:sz w:val="24"/>
          <w:szCs w:val="24"/>
        </w:rPr>
      </w:pPr>
      <w:r w:rsidRPr="00C62C4B">
        <w:rPr>
          <w:rFonts w:ascii="Times New Roman" w:hAnsi="Times New Roman" w:cs="Times New Roman"/>
          <w:sz w:val="24"/>
          <w:szCs w:val="24"/>
        </w:rPr>
        <w:t xml:space="preserve">Salah </w:t>
      </w:r>
      <w:proofErr w:type="spellStart"/>
      <w:r w:rsidRPr="00C62C4B">
        <w:rPr>
          <w:rFonts w:ascii="Times New Roman" w:hAnsi="Times New Roman" w:cs="Times New Roman"/>
          <w:sz w:val="24"/>
          <w:szCs w:val="24"/>
        </w:rPr>
        <w:t>satu</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penyakit</w:t>
      </w:r>
      <w:proofErr w:type="spellEnd"/>
      <w:r w:rsidRPr="00C62C4B">
        <w:rPr>
          <w:rFonts w:ascii="Times New Roman" w:hAnsi="Times New Roman" w:cs="Times New Roman"/>
          <w:sz w:val="24"/>
          <w:szCs w:val="24"/>
        </w:rPr>
        <w:t xml:space="preserve"> yang </w:t>
      </w:r>
      <w:proofErr w:type="spellStart"/>
      <w:r w:rsidRPr="00C62C4B">
        <w:rPr>
          <w:rFonts w:ascii="Times New Roman" w:hAnsi="Times New Roman" w:cs="Times New Roman"/>
          <w:sz w:val="24"/>
          <w:szCs w:val="24"/>
        </w:rPr>
        <w:t>mempengaruhi</w:t>
      </w:r>
      <w:proofErr w:type="spellEnd"/>
      <w:r w:rsidRPr="00C62C4B">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Pr="00C62C4B">
        <w:rPr>
          <w:rFonts w:ascii="Times New Roman" w:hAnsi="Times New Roman" w:cs="Times New Roman"/>
          <w:sz w:val="24"/>
          <w:szCs w:val="24"/>
        </w:rPr>
        <w:t>esehatan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mulut</w:t>
      </w:r>
      <w:proofErr w:type="spellEnd"/>
      <w:r w:rsidRPr="00C62C4B">
        <w:rPr>
          <w:rFonts w:ascii="Times New Roman" w:hAnsi="Times New Roman" w:cs="Times New Roman"/>
          <w:sz w:val="24"/>
          <w:szCs w:val="24"/>
        </w:rPr>
        <w:t xml:space="preserve"> dan </w:t>
      </w:r>
      <w:proofErr w:type="spellStart"/>
      <w:r w:rsidRPr="00C62C4B">
        <w:rPr>
          <w:rFonts w:ascii="Times New Roman" w:hAnsi="Times New Roman" w:cs="Times New Roman"/>
          <w:sz w:val="24"/>
          <w:szCs w:val="24"/>
        </w:rPr>
        <w:t>gigi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anak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adalah</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karies</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gigi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Karies</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gigi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menjadi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variabel</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penyebab</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terganggunya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fungsi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pengunyahan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mempengaruhi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nafsu</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makan</w:t>
      </w:r>
      <w:proofErr w:type="spellEnd"/>
      <w:r w:rsidRPr="00C62C4B">
        <w:rPr>
          <w:rFonts w:ascii="Times New Roman" w:hAnsi="Times New Roman" w:cs="Times New Roman"/>
          <w:sz w:val="24"/>
          <w:szCs w:val="24"/>
        </w:rPr>
        <w:t xml:space="preserve"> dan intake </w:t>
      </w:r>
      <w:proofErr w:type="spellStart"/>
      <w:r w:rsidRPr="00C62C4B">
        <w:rPr>
          <w:rFonts w:ascii="Times New Roman" w:hAnsi="Times New Roman" w:cs="Times New Roman"/>
          <w:sz w:val="24"/>
          <w:szCs w:val="24"/>
        </w:rPr>
        <w:t>gizi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berdampak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terhadap</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gangguan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pertumbuhan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hingga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mempengaruhi</w:t>
      </w:r>
      <w:proofErr w:type="spellEnd"/>
      <w:r w:rsidRPr="00C62C4B">
        <w:rPr>
          <w:rFonts w:ascii="Times New Roman" w:hAnsi="Times New Roman" w:cs="Times New Roman"/>
          <w:sz w:val="24"/>
          <w:szCs w:val="24"/>
        </w:rPr>
        <w:t xml:space="preserve"> status </w:t>
      </w:r>
      <w:proofErr w:type="spellStart"/>
      <w:r w:rsidRPr="00C62C4B">
        <w:rPr>
          <w:rFonts w:ascii="Times New Roman" w:hAnsi="Times New Roman" w:cs="Times New Roman"/>
          <w:sz w:val="24"/>
          <w:szCs w:val="24"/>
        </w:rPr>
        <w:t>gizi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anak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Faktor</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penyebab</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karies</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antara</w:t>
      </w:r>
      <w:proofErr w:type="spellEnd"/>
      <w:r w:rsidRPr="00C62C4B">
        <w:rPr>
          <w:rFonts w:ascii="Times New Roman" w:hAnsi="Times New Roman" w:cs="Times New Roman"/>
          <w:sz w:val="24"/>
          <w:szCs w:val="24"/>
        </w:rPr>
        <w:t xml:space="preserve"> lain </w:t>
      </w:r>
      <w:r w:rsidRPr="00C62C4B">
        <w:rPr>
          <w:rFonts w:ascii="Times New Roman" w:hAnsi="Times New Roman" w:cs="Times New Roman"/>
          <w:i/>
          <w:iCs/>
          <w:sz w:val="24"/>
          <w:szCs w:val="24"/>
        </w:rPr>
        <w:t>host</w:t>
      </w:r>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gigi</w:t>
      </w:r>
      <w:proofErr w:type="spellEnd"/>
      <w:r w:rsidRPr="00C62C4B">
        <w:rPr>
          <w:rFonts w:ascii="Times New Roman" w:hAnsi="Times New Roman" w:cs="Times New Roman"/>
          <w:sz w:val="24"/>
          <w:szCs w:val="24"/>
        </w:rPr>
        <w:t xml:space="preserve"> dan </w:t>
      </w:r>
      <w:r w:rsidRPr="00C62C4B">
        <w:rPr>
          <w:rFonts w:ascii="Times New Roman" w:hAnsi="Times New Roman" w:cs="Times New Roman"/>
          <w:sz w:val="24"/>
          <w:szCs w:val="24"/>
        </w:rPr>
        <w:lastRenderedPageBreak/>
        <w:t xml:space="preserve">saliva), </w:t>
      </w:r>
      <w:proofErr w:type="spellStart"/>
      <w:r w:rsidRPr="00C62C4B">
        <w:rPr>
          <w:rFonts w:ascii="Times New Roman" w:hAnsi="Times New Roman" w:cs="Times New Roman"/>
          <w:sz w:val="24"/>
          <w:szCs w:val="24"/>
        </w:rPr>
        <w:t>mikroorganisme</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plak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substrat</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karbohidrat</w:t>
      </w:r>
      <w:proofErr w:type="spellEnd"/>
      <w:r w:rsidRPr="00C62C4B">
        <w:rPr>
          <w:rFonts w:ascii="Times New Roman" w:hAnsi="Times New Roman" w:cs="Times New Roman"/>
          <w:sz w:val="24"/>
          <w:szCs w:val="24"/>
        </w:rPr>
        <w:t xml:space="preserve">) dan </w:t>
      </w:r>
      <w:proofErr w:type="spellStart"/>
      <w:r w:rsidRPr="00C62C4B">
        <w:rPr>
          <w:rFonts w:ascii="Times New Roman" w:hAnsi="Times New Roman" w:cs="Times New Roman"/>
          <w:sz w:val="24"/>
          <w:szCs w:val="24"/>
        </w:rPr>
        <w:t>ditambah</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faktor</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waktu</w:t>
      </w:r>
      <w:proofErr w:type="spellEnd"/>
      <w:r w:rsidRPr="00C62C4B">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{"citationItems":[{"id":"ITEM-1","itemData":{"author":[{"dropping-particle":"","family":"Kementrian Kesehatan RI","given":"","non-dropping-particle":"","parse-names":false,"suffix":""}],"id":"ITEM-1","issued":{"date-parts":[["2014"]]},"title":"Panduan Praktik Klinis Bagi Dokter Gigi","type":"book"},"uris":["http://www.mendeley.com/documents/?uuid=4468100b-3497-4e55-b6bf-50a1c12a4a14"]}],"mendeley":{"formattedCitation":"(Kementrian Kesehatan RI 2014)","plainTextFormattedCitation":"(Kementrian Kesehatan RI 2014)","previouslyFormattedCitation":"(Kementrian Kesehatan RI 2014)"},"properties":{"noteIndex":0},"schema":"https://github.com/citation-style-language/schema/raw/master/csl-citation.json"}</w:instrText>
      </w:r>
      <w:r>
        <w:rPr>
          <w:rFonts w:ascii="Times New Roman" w:hAnsi="Times New Roman" w:cs="Times New Roman"/>
          <w:sz w:val="24"/>
          <w:szCs w:val="24"/>
        </w:rPr>
        <w:fldChar w:fldCharType="separate"/>
      </w:r>
      <w:r w:rsidRPr="0057212C">
        <w:rPr>
          <w:rFonts w:ascii="Times New Roman" w:hAnsi="Times New Roman" w:cs="Times New Roman"/>
          <w:noProof/>
          <w:sz w:val="24"/>
          <w:szCs w:val="24"/>
        </w:rPr>
        <w:t>(Kementrian Kesehatan RI 2014)</w:t>
      </w:r>
      <w:r>
        <w:rPr>
          <w:rFonts w:ascii="Times New Roman" w:hAnsi="Times New Roman" w:cs="Times New Roman"/>
          <w:sz w:val="24"/>
          <w:szCs w:val="24"/>
        </w:rPr>
        <w:fldChar w:fldCharType="end"/>
      </w:r>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Faktor</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predisposisi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karies</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antara</w:t>
      </w:r>
      <w:proofErr w:type="spellEnd"/>
      <w:r w:rsidRPr="00C62C4B">
        <w:rPr>
          <w:rFonts w:ascii="Times New Roman" w:hAnsi="Times New Roman" w:cs="Times New Roman"/>
          <w:sz w:val="24"/>
          <w:szCs w:val="24"/>
        </w:rPr>
        <w:t xml:space="preserve"> lain </w:t>
      </w:r>
      <w:proofErr w:type="spellStart"/>
      <w:r w:rsidRPr="00C62C4B">
        <w:rPr>
          <w:rFonts w:ascii="Times New Roman" w:hAnsi="Times New Roman" w:cs="Times New Roman"/>
          <w:sz w:val="24"/>
          <w:szCs w:val="24"/>
        </w:rPr>
        <w:t>pengalaman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karies</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usia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sosial</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ekonomi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jenis</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kelamin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geografis</w:t>
      </w:r>
      <w:proofErr w:type="spellEnd"/>
      <w:r w:rsidRPr="00C62C4B">
        <w:rPr>
          <w:rFonts w:ascii="Times New Roman" w:hAnsi="Times New Roman" w:cs="Times New Roman"/>
          <w:sz w:val="24"/>
          <w:szCs w:val="24"/>
        </w:rPr>
        <w:t xml:space="preserve">, dan </w:t>
      </w:r>
      <w:proofErr w:type="spellStart"/>
      <w:r w:rsidRPr="00C62C4B">
        <w:rPr>
          <w:rFonts w:ascii="Times New Roman" w:hAnsi="Times New Roman" w:cs="Times New Roman"/>
          <w:sz w:val="24"/>
          <w:szCs w:val="24"/>
        </w:rPr>
        <w:t>perilaku</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kesehatan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gigi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Berdasarkan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penelitian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Suganda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tahun</w:t>
      </w:r>
      <w:proofErr w:type="spellEnd"/>
      <w:r w:rsidRPr="00C62C4B">
        <w:rPr>
          <w:rFonts w:ascii="Times New Roman" w:hAnsi="Times New Roman" w:cs="Times New Roman"/>
          <w:sz w:val="24"/>
          <w:szCs w:val="24"/>
        </w:rPr>
        <w:t xml:space="preserve"> </w:t>
      </w:r>
      <w:r>
        <w:rPr>
          <w:rFonts w:ascii="Times New Roman" w:hAnsi="Times New Roman" w:cs="Times New Roman"/>
          <w:sz w:val="24"/>
          <w:szCs w:val="24"/>
        </w:rPr>
        <w:t>(</w:t>
      </w:r>
      <w:r w:rsidRPr="00C62C4B">
        <w:rPr>
          <w:rFonts w:ascii="Times New Roman" w:hAnsi="Times New Roman" w:cs="Times New Roman"/>
          <w:sz w:val="24"/>
          <w:szCs w:val="24"/>
        </w:rPr>
        <w:t>2013</w:t>
      </w:r>
      <w:r>
        <w:rPr>
          <w:rFonts w:ascii="Times New Roman" w:hAnsi="Times New Roman" w:cs="Times New Roman"/>
          <w:sz w:val="24"/>
          <w:szCs w:val="24"/>
        </w:rPr>
        <w:t>)</w:t>
      </w:r>
      <w:r w:rsidRPr="00C62C4B">
        <w:rPr>
          <w:rFonts w:ascii="Times New Roman" w:hAnsi="Times New Roman" w:cs="Times New Roman"/>
          <w:sz w:val="24"/>
          <w:szCs w:val="24"/>
        </w:rPr>
        <w:t xml:space="preserve"> di </w:t>
      </w:r>
      <w:proofErr w:type="spellStart"/>
      <w:r w:rsidRPr="00C62C4B">
        <w:rPr>
          <w:rFonts w:ascii="Times New Roman" w:hAnsi="Times New Roman" w:cs="Times New Roman"/>
          <w:sz w:val="24"/>
          <w:szCs w:val="24"/>
        </w:rPr>
        <w:t>Kecamatan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Baros</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didapatkan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hasil</w:t>
      </w:r>
      <w:proofErr w:type="spellEnd"/>
      <w:r w:rsidRPr="00C62C4B">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Pr="00C62C4B">
        <w:rPr>
          <w:rFonts w:ascii="Times New Roman" w:hAnsi="Times New Roman" w:cs="Times New Roman"/>
          <w:sz w:val="24"/>
          <w:szCs w:val="24"/>
        </w:rPr>
        <w:t>da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hubungan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tingkat</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karies</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gigi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anak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pra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sekolah</w:t>
      </w:r>
      <w:proofErr w:type="spellEnd"/>
      <w:r w:rsidRPr="00C62C4B">
        <w:rPr>
          <w:rFonts w:ascii="Times New Roman" w:hAnsi="Times New Roman" w:cs="Times New Roman"/>
          <w:sz w:val="24"/>
          <w:szCs w:val="24"/>
        </w:rPr>
        <w:t xml:space="preserve"> di </w:t>
      </w:r>
      <w:proofErr w:type="spellStart"/>
      <w:r w:rsidRPr="00C62C4B">
        <w:rPr>
          <w:rFonts w:ascii="Times New Roman" w:hAnsi="Times New Roman" w:cs="Times New Roman"/>
          <w:sz w:val="24"/>
          <w:szCs w:val="24"/>
        </w:rPr>
        <w:t>taman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kanak-kanak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Oriza</w:t>
      </w:r>
      <w:proofErr w:type="spellEnd"/>
      <w:r w:rsidRPr="00C62C4B">
        <w:rPr>
          <w:rFonts w:ascii="Times New Roman" w:hAnsi="Times New Roman" w:cs="Times New Roman"/>
          <w:sz w:val="24"/>
          <w:szCs w:val="24"/>
        </w:rPr>
        <w:t xml:space="preserve"> Sativa </w:t>
      </w:r>
      <w:proofErr w:type="spellStart"/>
      <w:r w:rsidRPr="00C62C4B">
        <w:rPr>
          <w:rFonts w:ascii="Times New Roman" w:hAnsi="Times New Roman" w:cs="Times New Roman"/>
          <w:sz w:val="24"/>
          <w:szCs w:val="24"/>
        </w:rPr>
        <w:t>Kabupaten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Maros</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terhadap</w:t>
      </w:r>
      <w:proofErr w:type="spellEnd"/>
      <w:r w:rsidRPr="00C62C4B">
        <w:rPr>
          <w:rFonts w:ascii="Times New Roman" w:hAnsi="Times New Roman" w:cs="Times New Roman"/>
          <w:sz w:val="24"/>
          <w:szCs w:val="24"/>
        </w:rPr>
        <w:t xml:space="preserve"> </w:t>
      </w:r>
      <w:r>
        <w:rPr>
          <w:rFonts w:ascii="Times New Roman" w:hAnsi="Times New Roman" w:cs="Times New Roman"/>
          <w:sz w:val="24"/>
          <w:szCs w:val="24"/>
        </w:rPr>
        <w:t>s</w:t>
      </w:r>
      <w:r w:rsidRPr="00C62C4B">
        <w:rPr>
          <w:rFonts w:ascii="Times New Roman" w:hAnsi="Times New Roman" w:cs="Times New Roman"/>
          <w:sz w:val="24"/>
          <w:szCs w:val="24"/>
        </w:rPr>
        <w:t xml:space="preserve">tunting. Tingkat </w:t>
      </w:r>
      <w:proofErr w:type="spellStart"/>
      <w:r w:rsidRPr="00C62C4B">
        <w:rPr>
          <w:rFonts w:ascii="Times New Roman" w:hAnsi="Times New Roman" w:cs="Times New Roman"/>
          <w:sz w:val="24"/>
          <w:szCs w:val="24"/>
        </w:rPr>
        <w:t>karies</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gigi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anak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pra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sekolah</w:t>
      </w:r>
      <w:proofErr w:type="spellEnd"/>
      <w:r w:rsidRPr="00C62C4B">
        <w:rPr>
          <w:rFonts w:ascii="Times New Roman" w:hAnsi="Times New Roman" w:cs="Times New Roman"/>
          <w:sz w:val="24"/>
          <w:szCs w:val="24"/>
        </w:rPr>
        <w:t xml:space="preserve"> di </w:t>
      </w:r>
      <w:proofErr w:type="spellStart"/>
      <w:r w:rsidRPr="00C62C4B">
        <w:rPr>
          <w:rFonts w:ascii="Times New Roman" w:hAnsi="Times New Roman" w:cs="Times New Roman"/>
          <w:sz w:val="24"/>
          <w:szCs w:val="24"/>
        </w:rPr>
        <w:t>taman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kanak-kanak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Oriza</w:t>
      </w:r>
      <w:proofErr w:type="spellEnd"/>
      <w:r w:rsidRPr="00C62C4B">
        <w:rPr>
          <w:rFonts w:ascii="Times New Roman" w:hAnsi="Times New Roman" w:cs="Times New Roman"/>
          <w:sz w:val="24"/>
          <w:szCs w:val="24"/>
        </w:rPr>
        <w:t xml:space="preserve"> Sativa </w:t>
      </w:r>
      <w:proofErr w:type="spellStart"/>
      <w:r w:rsidRPr="00C62C4B">
        <w:rPr>
          <w:rFonts w:ascii="Times New Roman" w:hAnsi="Times New Roman" w:cs="Times New Roman"/>
          <w:sz w:val="24"/>
          <w:szCs w:val="24"/>
        </w:rPr>
        <w:t>Kabupaten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Maros</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secara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keseluruhan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adalah</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kategori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tinggi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Untuk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usia</w:t>
      </w:r>
      <w:proofErr w:type="spellEnd"/>
      <w:r w:rsidRPr="00C62C4B">
        <w:rPr>
          <w:rFonts w:ascii="Times New Roman" w:hAnsi="Times New Roman" w:cs="Times New Roman"/>
          <w:sz w:val="24"/>
          <w:szCs w:val="24"/>
        </w:rPr>
        <w:t xml:space="preserve"> 3-4 </w:t>
      </w:r>
      <w:proofErr w:type="spellStart"/>
      <w:r w:rsidRPr="00C62C4B">
        <w:rPr>
          <w:rFonts w:ascii="Times New Roman" w:hAnsi="Times New Roman" w:cs="Times New Roman"/>
          <w:sz w:val="24"/>
          <w:szCs w:val="24"/>
        </w:rPr>
        <w:t>tahun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kategori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tinggi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dengan</w:t>
      </w:r>
      <w:proofErr w:type="spellEnd"/>
      <w:r w:rsidRPr="00C62C4B">
        <w:rPr>
          <w:rFonts w:ascii="Times New Roman" w:hAnsi="Times New Roman" w:cs="Times New Roman"/>
          <w:sz w:val="24"/>
          <w:szCs w:val="24"/>
        </w:rPr>
        <w:t xml:space="preserve"> def-t rata-rata 5,4. </w:t>
      </w:r>
      <w:proofErr w:type="spellStart"/>
      <w:r w:rsidRPr="00C62C4B">
        <w:rPr>
          <w:rFonts w:ascii="Times New Roman" w:hAnsi="Times New Roman" w:cs="Times New Roman"/>
          <w:sz w:val="24"/>
          <w:szCs w:val="24"/>
        </w:rPr>
        <w:t>Usia</w:t>
      </w:r>
      <w:proofErr w:type="spellEnd"/>
      <w:r w:rsidRPr="00C62C4B">
        <w:rPr>
          <w:rFonts w:ascii="Times New Roman" w:hAnsi="Times New Roman" w:cs="Times New Roman"/>
          <w:sz w:val="24"/>
          <w:szCs w:val="24"/>
        </w:rPr>
        <w:t xml:space="preserve"> 4-5 </w:t>
      </w:r>
      <w:proofErr w:type="spellStart"/>
      <w:r w:rsidRPr="00C62C4B">
        <w:rPr>
          <w:rFonts w:ascii="Times New Roman" w:hAnsi="Times New Roman" w:cs="Times New Roman"/>
          <w:sz w:val="24"/>
          <w:szCs w:val="24"/>
        </w:rPr>
        <w:t>tahun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kategori</w:t>
      </w:r>
      <w:proofErr w:type="spellEnd"/>
      <w:r w:rsidRPr="00C62C4B">
        <w:rPr>
          <w:rFonts w:ascii="Times New Roman" w:hAnsi="Times New Roman" w:cs="Times New Roman"/>
          <w:sz w:val="24"/>
          <w:szCs w:val="24"/>
        </w:rPr>
        <w:t xml:space="preserve"> sangat </w:t>
      </w:r>
      <w:proofErr w:type="spellStart"/>
      <w:r w:rsidRPr="00C62C4B">
        <w:rPr>
          <w:rFonts w:ascii="Times New Roman" w:hAnsi="Times New Roman" w:cs="Times New Roman"/>
          <w:sz w:val="24"/>
          <w:szCs w:val="24"/>
        </w:rPr>
        <w:t>tinggi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dengan</w:t>
      </w:r>
      <w:proofErr w:type="spellEnd"/>
      <w:r w:rsidRPr="00C62C4B">
        <w:rPr>
          <w:rFonts w:ascii="Times New Roman" w:hAnsi="Times New Roman" w:cs="Times New Roman"/>
          <w:sz w:val="24"/>
          <w:szCs w:val="24"/>
        </w:rPr>
        <w:t xml:space="preserve"> def-t rata-rata 6,6. Dari </w:t>
      </w:r>
      <w:proofErr w:type="spellStart"/>
      <w:r w:rsidRPr="00C62C4B">
        <w:rPr>
          <w:rFonts w:ascii="Times New Roman" w:hAnsi="Times New Roman" w:cs="Times New Roman"/>
          <w:sz w:val="24"/>
          <w:szCs w:val="24"/>
        </w:rPr>
        <w:t>keseluruhan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siswa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anak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pra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sekolah</w:t>
      </w:r>
      <w:proofErr w:type="spellEnd"/>
      <w:r w:rsidRPr="00C62C4B">
        <w:rPr>
          <w:rFonts w:ascii="Times New Roman" w:hAnsi="Times New Roman" w:cs="Times New Roman"/>
          <w:sz w:val="24"/>
          <w:szCs w:val="24"/>
        </w:rPr>
        <w:t xml:space="preserve"> di </w:t>
      </w:r>
      <w:proofErr w:type="spellStart"/>
      <w:r w:rsidRPr="00C62C4B">
        <w:rPr>
          <w:rFonts w:ascii="Times New Roman" w:hAnsi="Times New Roman" w:cs="Times New Roman"/>
          <w:sz w:val="24"/>
          <w:szCs w:val="24"/>
        </w:rPr>
        <w:t>taman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kanak-kanak</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Oriza</w:t>
      </w:r>
      <w:proofErr w:type="spellEnd"/>
      <w:r w:rsidRPr="00C62C4B">
        <w:rPr>
          <w:rFonts w:ascii="Times New Roman" w:hAnsi="Times New Roman" w:cs="Times New Roman"/>
          <w:sz w:val="24"/>
          <w:szCs w:val="24"/>
        </w:rPr>
        <w:t xml:space="preserve"> Sativa </w:t>
      </w:r>
      <w:proofErr w:type="spellStart"/>
      <w:r w:rsidRPr="00C62C4B">
        <w:rPr>
          <w:rFonts w:ascii="Times New Roman" w:hAnsi="Times New Roman" w:cs="Times New Roman"/>
          <w:sz w:val="24"/>
          <w:szCs w:val="24"/>
        </w:rPr>
        <w:t>Kabupaten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Maros</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terdapat</w:t>
      </w:r>
      <w:proofErr w:type="spellEnd"/>
      <w:r w:rsidRPr="00C62C4B">
        <w:rPr>
          <w:rFonts w:ascii="Times New Roman" w:hAnsi="Times New Roman" w:cs="Times New Roman"/>
          <w:sz w:val="24"/>
          <w:szCs w:val="24"/>
        </w:rPr>
        <w:t xml:space="preserve"> 30 </w:t>
      </w:r>
      <w:proofErr w:type="spellStart"/>
      <w:r w:rsidRPr="00C62C4B">
        <w:rPr>
          <w:rFonts w:ascii="Times New Roman" w:hAnsi="Times New Roman" w:cs="Times New Roman"/>
          <w:sz w:val="24"/>
          <w:szCs w:val="24"/>
        </w:rPr>
        <w:t>anak</w:t>
      </w:r>
      <w:proofErr w:type="spellEnd"/>
      <w:r w:rsidRPr="00C62C4B">
        <w:rPr>
          <w:rFonts w:ascii="Times New Roman" w:hAnsi="Times New Roman" w:cs="Times New Roman"/>
          <w:sz w:val="24"/>
          <w:szCs w:val="24"/>
        </w:rPr>
        <w:t xml:space="preserve"> (65 %) </w:t>
      </w:r>
      <w:proofErr w:type="spellStart"/>
      <w:r w:rsidRPr="00C62C4B">
        <w:rPr>
          <w:rFonts w:ascii="Times New Roman" w:hAnsi="Times New Roman" w:cs="Times New Roman"/>
          <w:sz w:val="24"/>
          <w:szCs w:val="24"/>
        </w:rPr>
        <w:t>mengalami</w:t>
      </w:r>
      <w:proofErr w:type="spellEnd"/>
      <w:r w:rsidRPr="00C62C4B">
        <w:rPr>
          <w:rFonts w:ascii="Times New Roman" w:hAnsi="Times New Roman" w:cs="Times New Roman"/>
          <w:sz w:val="24"/>
          <w:szCs w:val="24"/>
        </w:rPr>
        <w:t xml:space="preserve"> </w:t>
      </w:r>
      <w:r w:rsidRPr="009D162B">
        <w:rPr>
          <w:rFonts w:ascii="Times New Roman" w:hAnsi="Times New Roman" w:cs="Times New Roman"/>
          <w:i/>
          <w:iCs/>
          <w:sz w:val="24"/>
          <w:szCs w:val="24"/>
        </w:rPr>
        <w:t>Stunting</w:t>
      </w:r>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kategori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pendek</w:t>
      </w:r>
      <w:proofErr w:type="spellEnd"/>
      <w:r w:rsidRPr="00C62C4B">
        <w:rPr>
          <w:rFonts w:ascii="Times New Roman" w:hAnsi="Times New Roman" w:cs="Times New Roman"/>
          <w:sz w:val="24"/>
          <w:szCs w:val="24"/>
        </w:rPr>
        <w:t xml:space="preserve"> dan sangat </w:t>
      </w:r>
      <w:proofErr w:type="spellStart"/>
      <w:r w:rsidRPr="00C62C4B">
        <w:rPr>
          <w:rFonts w:ascii="Times New Roman" w:hAnsi="Times New Roman" w:cs="Times New Roman"/>
          <w:sz w:val="24"/>
          <w:szCs w:val="24"/>
        </w:rPr>
        <w:t>pendek</w:t>
      </w:r>
      <w:proofErr w:type="spellEnd"/>
      <w:r>
        <w:rPr>
          <w:rFonts w:ascii="Times New Roman" w:hAnsi="Times New Roman" w:cs="Times New Roman"/>
          <w:sz w:val="24"/>
          <w:szCs w:val="24"/>
        </w:rPr>
        <w:t xml:space="preserve"> </w:t>
      </w:r>
      <w:r w:rsidRPr="00C62C4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anda","given":"Rizky","non-dropping-particle":"","parse-names":false,"suffix":""},{"dropping-particle":"","family":"Sutrisno","given":"Endro","non-dropping-particle":"","parse-names":false,"suffix":""},{"dropping-particle":"","family":"Wardana","given":"Irawan Wisnu","non-dropping-particle":"","parse-names":false,"suffix":""}],"container-title":"Journal of Chemical Information and Modeling","id":"ITEM-1","issue":"9","issued":{"date-parts":[["2013"]]},"page":"1689-1699","title":"Hubungan Tingkat Karies Gigi Anak Pra Sekolah Terhadap Stunting Di Taman Kanak-Kanak Oriza Sativa Kecamatan Lau Kabupaten Maros","type":"article-journal","volume":"53"},"uris":["http://www.mendeley.com/documents/?uuid=064b4955-fe9c-496d-9bdc-fb1832534449"]}],"mendeley":{"formattedCitation":"(Suganda, Sutrisno, and Wardana 2013)","plainTextFormattedCitation":"(Suganda, Sutrisno, and Wardana 2013)","previouslyFormattedCitation":"(Suganda, Sutrisno, and Wardana 2013)"},"properties":{"noteIndex":0},"schema":"https://github.com/citation-style-language/schema/raw/master/csl-citation.json"}</w:instrText>
      </w:r>
      <w:r w:rsidRPr="00C62C4B">
        <w:rPr>
          <w:rFonts w:ascii="Times New Roman" w:hAnsi="Times New Roman" w:cs="Times New Roman"/>
          <w:sz w:val="24"/>
          <w:szCs w:val="24"/>
        </w:rPr>
        <w:fldChar w:fldCharType="separate"/>
      </w:r>
      <w:r w:rsidRPr="0057212C">
        <w:rPr>
          <w:rFonts w:ascii="Times New Roman" w:hAnsi="Times New Roman" w:cs="Times New Roman"/>
          <w:noProof/>
          <w:sz w:val="24"/>
          <w:szCs w:val="24"/>
        </w:rPr>
        <w:t>(Suganda, Sutrisno, and Wardana 2013)</w:t>
      </w:r>
      <w:r w:rsidRPr="00C62C4B">
        <w:rPr>
          <w:rFonts w:ascii="Times New Roman" w:hAnsi="Times New Roman" w:cs="Times New Roman"/>
          <w:sz w:val="24"/>
          <w:szCs w:val="24"/>
        </w:rPr>
        <w:fldChar w:fldCharType="end"/>
      </w:r>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Sedangkan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penelitian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Junaidi</w:t>
      </w:r>
      <w:proofErr w:type="spellEnd"/>
      <w:r w:rsidRPr="00C62C4B">
        <w:rPr>
          <w:rFonts w:ascii="Times New Roman" w:hAnsi="Times New Roman" w:cs="Times New Roman"/>
          <w:sz w:val="24"/>
          <w:szCs w:val="24"/>
        </w:rPr>
        <w:t xml:space="preserve"> </w:t>
      </w:r>
      <w:r>
        <w:rPr>
          <w:rFonts w:ascii="Times New Roman" w:hAnsi="Times New Roman" w:cs="Times New Roman"/>
          <w:sz w:val="24"/>
          <w:szCs w:val="24"/>
        </w:rPr>
        <w:t xml:space="preserve">(2007) </w:t>
      </w:r>
      <w:proofErr w:type="spellStart"/>
      <w:r w:rsidRPr="00C62C4B">
        <w:rPr>
          <w:rFonts w:ascii="Times New Roman" w:hAnsi="Times New Roman" w:cs="Times New Roman"/>
          <w:sz w:val="24"/>
          <w:szCs w:val="24"/>
        </w:rPr>
        <w:t>menjelaskan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bahwa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karies</w:t>
      </w:r>
      <w:proofErr w:type="spellEnd"/>
      <w:r w:rsidRPr="00C62C4B">
        <w:rPr>
          <w:rFonts w:ascii="Times New Roman" w:hAnsi="Times New Roman" w:cs="Times New Roman"/>
          <w:sz w:val="24"/>
          <w:szCs w:val="24"/>
        </w:rPr>
        <w:t xml:space="preserve"> yang </w:t>
      </w:r>
      <w:proofErr w:type="spellStart"/>
      <w:r w:rsidRPr="00C62C4B">
        <w:rPr>
          <w:rFonts w:ascii="Times New Roman" w:hAnsi="Times New Roman" w:cs="Times New Roman"/>
          <w:sz w:val="24"/>
          <w:szCs w:val="24"/>
        </w:rPr>
        <w:t>berat</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akan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berhubungan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dengan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asupan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energi</w:t>
      </w:r>
      <w:proofErr w:type="spellEnd"/>
      <w:r w:rsidRPr="00C62C4B">
        <w:rPr>
          <w:rFonts w:ascii="Times New Roman" w:hAnsi="Times New Roman" w:cs="Times New Roman"/>
          <w:sz w:val="24"/>
          <w:szCs w:val="24"/>
        </w:rPr>
        <w:t xml:space="preserve"> yang </w:t>
      </w:r>
      <w:proofErr w:type="spellStart"/>
      <w:r w:rsidRPr="00C62C4B">
        <w:rPr>
          <w:rFonts w:ascii="Times New Roman" w:hAnsi="Times New Roman" w:cs="Times New Roman"/>
          <w:sz w:val="24"/>
          <w:szCs w:val="24"/>
        </w:rPr>
        <w:t>rendah</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asupan</w:t>
      </w:r>
      <w:proofErr w:type="spellEnd"/>
      <w:r w:rsidRPr="00C62C4B">
        <w:rPr>
          <w:rFonts w:ascii="Times New Roman" w:hAnsi="Times New Roman" w:cs="Times New Roman"/>
          <w:sz w:val="24"/>
          <w:szCs w:val="24"/>
        </w:rPr>
        <w:t xml:space="preserve"> protein dan lemak yang </w:t>
      </w:r>
      <w:proofErr w:type="spellStart"/>
      <w:r w:rsidRPr="00C62C4B">
        <w:rPr>
          <w:rFonts w:ascii="Times New Roman" w:hAnsi="Times New Roman" w:cs="Times New Roman"/>
          <w:sz w:val="24"/>
          <w:szCs w:val="24"/>
        </w:rPr>
        <w:t>lebih</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sedikit</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sehingga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hal</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tersebut</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meningkatkan</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kejadian</w:t>
      </w:r>
      <w:proofErr w:type="spellEnd"/>
      <w:r w:rsidRPr="00C62C4B">
        <w:rPr>
          <w:rFonts w:ascii="Times New Roman" w:hAnsi="Times New Roman" w:cs="Times New Roman"/>
          <w:sz w:val="24"/>
          <w:szCs w:val="24"/>
        </w:rPr>
        <w:t xml:space="preserve"> </w:t>
      </w:r>
      <w:r w:rsidRPr="009D162B">
        <w:rPr>
          <w:rFonts w:ascii="Times New Roman" w:hAnsi="Times New Roman" w:cs="Times New Roman"/>
          <w:i/>
          <w:iCs/>
          <w:sz w:val="24"/>
          <w:szCs w:val="24"/>
        </w:rPr>
        <w:t>stunting</w:t>
      </w:r>
      <w:r w:rsidRPr="00C62C4B">
        <w:rPr>
          <w:rFonts w:ascii="Times New Roman" w:hAnsi="Times New Roman" w:cs="Times New Roman"/>
          <w:sz w:val="24"/>
          <w:szCs w:val="24"/>
        </w:rPr>
        <w:t xml:space="preserve"> pada </w:t>
      </w:r>
      <w:proofErr w:type="spellStart"/>
      <w:r w:rsidRPr="00C62C4B">
        <w:rPr>
          <w:rFonts w:ascii="Times New Roman" w:hAnsi="Times New Roman" w:cs="Times New Roman"/>
          <w:sz w:val="24"/>
          <w:szCs w:val="24"/>
        </w:rPr>
        <w:t>anak</w:t>
      </w:r>
      <w:proofErr w:type="spellEnd"/>
      <w:r w:rsidRPr="00C62C4B">
        <w:rPr>
          <w:rFonts w:ascii="Times New Roman" w:hAnsi="Times New Roman" w:cs="Times New Roman"/>
          <w:sz w:val="24"/>
          <w:szCs w:val="24"/>
        </w:rPr>
        <w:t xml:space="preserve"> dan </w:t>
      </w:r>
      <w:proofErr w:type="spellStart"/>
      <w:r w:rsidRPr="00C62C4B">
        <w:rPr>
          <w:rFonts w:ascii="Times New Roman" w:hAnsi="Times New Roman" w:cs="Times New Roman"/>
          <w:sz w:val="24"/>
          <w:szCs w:val="24"/>
        </w:rPr>
        <w:t>mempengaruhi</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tumbuh</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kembangnya</w:t>
      </w:r>
      <w:proofErr w:type="spellEnd"/>
      <w:r w:rsidRPr="00C62C4B">
        <w:rPr>
          <w:rFonts w:ascii="Times New Roman" w:hAnsi="Times New Roman" w:cs="Times New Roman"/>
          <w:sz w:val="24"/>
          <w:szCs w:val="24"/>
        </w:rPr>
        <w:t xml:space="preserve"> di </w:t>
      </w:r>
      <w:proofErr w:type="spellStart"/>
      <w:r w:rsidRPr="00C62C4B">
        <w:rPr>
          <w:rFonts w:ascii="Times New Roman" w:hAnsi="Times New Roman" w:cs="Times New Roman"/>
          <w:sz w:val="24"/>
          <w:szCs w:val="24"/>
        </w:rPr>
        <w:t>usia</w:t>
      </w:r>
      <w:proofErr w:type="spellEnd"/>
      <w:r w:rsidRPr="00C62C4B">
        <w:rPr>
          <w:rFonts w:ascii="Times New Roman" w:hAnsi="Times New Roman" w:cs="Times New Roman"/>
          <w:sz w:val="24"/>
          <w:szCs w:val="24"/>
        </w:rPr>
        <w:t xml:space="preserve"> </w:t>
      </w:r>
      <w:proofErr w:type="spellStart"/>
      <w:r w:rsidRPr="00C62C4B">
        <w:rPr>
          <w:rFonts w:ascii="Times New Roman" w:hAnsi="Times New Roman" w:cs="Times New Roman"/>
          <w:sz w:val="24"/>
          <w:szCs w:val="24"/>
        </w:rPr>
        <w:t>mendatang</w:t>
      </w:r>
      <w:proofErr w:type="spellEnd"/>
      <w:r w:rsidRPr="00C62C4B">
        <w:rPr>
          <w:rFonts w:ascii="Times New Roman" w:hAnsi="Times New Roman" w:cs="Times New Roman"/>
          <w:sz w:val="24"/>
          <w:szCs w:val="24"/>
        </w:rPr>
        <w:t xml:space="preserve"> </w:t>
      </w:r>
      <w:r w:rsidRPr="00C62C4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{"citationItems":[{"id":"ITEM-1","itemData":{"DOI":"10.22146/ijcn.17481","ISSN":"1693-900X","abstract":"Background: The prevalence of dental caries in children is high. Caries may prevent children from properly digest food, which is then impair nutritional intake and cause malnutrition.Objectives: To assess the relation between the severity of dental caries with nutritional status and nutrient intake of 8-10 years old school children, in the sub district of Lhoknga, Aceh Besar, Nanggroe Aceh Darussalam.Methods: This was a case-control study of 54 undernourished children as cases compared to 54 well-nourished children matched for age as control. The severity of dental caries was assessed by a dentist using a caries severity index used by the WHO.Results: The prevalence of dental caries in undernourished children was 90.7%, while in well-nourished children was 54.7%. The odds ratio (95% CI) for having dental caries in malnourished children was 7.3 (2.2-26.6), p&lt;0,001. Compared to children without caries, the odds (95% CI) for undernourished in children suffering from severe dental caries was 10.3 (3.2-38.5). Dental caries was associated with lower intake of energy. The relative risk (95% CI) for children with severe caries to have inadequate energy intake was 4.9 (1.7–14.7), p&lt;0.001.Conclusions: Nutritional status was associated with the severity of dental caries. Children with severe dental caries had lower energy intake.","author":[{"dropping-particle":"","family":"Junaidi","given":"Junaidi","non-dropping-particle":"","parse-names":false,"suffix":""},{"dropping-particle":"","family":"Julia","given":"Madarina","non-dropping-particle":"","parse-names":false,"suffix":""},{"dropping-particle":"","family":"Hendratini","given":"Julita","non-dropping-particle":"","parse-names":false,"suffix":""}],"container-title":"Jurnal Gizi Klinik Indonesia","id":"ITEM-1","issue":"2","issued":{"date-parts":[["2007"]]},"page":"92","title":"Hubungan keparahan karies gigi dengan konsumsi zat gizi dan status gizi anak sekolah dasar di Kecamatan Lhoknga Kabupaten Aceh Besar","type":"article","volume":"4"},"uris":["http://www.mendeley.com/documents/?uuid=c287759d-4141-4839-9145-f6f25fd26280"]}],"mendeley":{"formattedCitation":"(Junaidi, Julia, and Hendratini 2007)","plainTextFormattedCitation":"(Junaidi, Julia, and Hendratini 2007)","previouslyFormattedCitation":"(Junaidi, Julia, and Hendratini 2007)"},"properties":{"noteIndex":0},"schema":"https://github.com/citation-style-language/schema/raw/master/csl-citation.json"}</w:instrText>
      </w:r>
      <w:r w:rsidRPr="00C62C4B">
        <w:rPr>
          <w:rFonts w:ascii="Times New Roman" w:hAnsi="Times New Roman" w:cs="Times New Roman"/>
          <w:sz w:val="24"/>
          <w:szCs w:val="24"/>
        </w:rPr>
        <w:fldChar w:fldCharType="separate"/>
      </w:r>
      <w:r w:rsidRPr="0057212C">
        <w:rPr>
          <w:rFonts w:ascii="Times New Roman" w:hAnsi="Times New Roman" w:cs="Times New Roman"/>
          <w:noProof/>
          <w:sz w:val="24"/>
          <w:szCs w:val="24"/>
        </w:rPr>
        <w:t>(Junaidi, Julia, and Hendratini 2007)</w:t>
      </w:r>
      <w:r w:rsidRPr="00C62C4B">
        <w:rPr>
          <w:rFonts w:ascii="Times New Roman" w:hAnsi="Times New Roman" w:cs="Times New Roman"/>
          <w:sz w:val="24"/>
          <w:szCs w:val="24"/>
        </w:rPr>
        <w:fldChar w:fldCharType="end"/>
      </w:r>
      <w:r w:rsidRPr="00C62C4B">
        <w:rPr>
          <w:rFonts w:ascii="Times New Roman" w:hAnsi="Times New Roman" w:cs="Times New Roman"/>
          <w:sz w:val="24"/>
          <w:szCs w:val="24"/>
        </w:rPr>
        <w:t>.</w:t>
      </w:r>
    </w:p>
    <w:p w14:paraId="0FB69AD5" w14:textId="77777777" w:rsidR="00B13720" w:rsidRPr="00C62C4B" w:rsidRDefault="00B13720" w:rsidP="00B13720">
      <w:pPr>
        <w:pStyle w:val="ListParagraph"/>
        <w:spacing w:after="0" w:line="480" w:lineRule="auto"/>
        <w:ind w:left="360" w:firstLine="72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berjudul</w:t>
      </w:r>
      <w:proofErr w:type="spellEnd"/>
      <w:r>
        <w:rPr>
          <w:rFonts w:ascii="Times New Roman" w:hAnsi="Times New Roman" w:cs="Times New Roman"/>
          <w:sz w:val="24"/>
          <w:szCs w:val="24"/>
        </w:rPr>
        <w:t xml:space="preserve"> </w:t>
      </w:r>
      <w:r w:rsidRPr="00C62C4B">
        <w:rPr>
          <w:rFonts w:ascii="Times New Roman" w:hAnsi="Times New Roman" w:cs="Times New Roman"/>
          <w:sz w:val="24"/>
          <w:szCs w:val="24"/>
        </w:rPr>
        <w:t>“</w:t>
      </w:r>
      <w:proofErr w:type="spellStart"/>
      <w:r w:rsidRPr="00C62C4B">
        <w:rPr>
          <w:rFonts w:ascii="Times New Roman" w:hAnsi="Times New Roman" w:cs="Times New Roman"/>
          <w:b/>
          <w:bCs/>
          <w:i/>
          <w:iCs/>
          <w:sz w:val="24"/>
          <w:szCs w:val="24"/>
        </w:rPr>
        <w:t>Pengaruh</w:t>
      </w:r>
      <w:proofErr w:type="spellEnd"/>
      <w:r w:rsidRPr="00C62C4B">
        <w:rPr>
          <w:rFonts w:ascii="Times New Roman" w:hAnsi="Times New Roman" w:cs="Times New Roman"/>
          <w:b/>
          <w:bCs/>
          <w:i/>
          <w:iCs/>
          <w:sz w:val="24"/>
          <w:szCs w:val="24"/>
        </w:rPr>
        <w:t xml:space="preserve"> </w:t>
      </w:r>
      <w:proofErr w:type="spellStart"/>
      <w:r w:rsidRPr="00C62C4B">
        <w:rPr>
          <w:rFonts w:ascii="Times New Roman" w:hAnsi="Times New Roman" w:cs="Times New Roman"/>
          <w:b/>
          <w:bCs/>
          <w:i/>
          <w:iCs/>
          <w:sz w:val="24"/>
          <w:szCs w:val="24"/>
        </w:rPr>
        <w:t>karies</w:t>
      </w:r>
      <w:proofErr w:type="spellEnd"/>
      <w:r w:rsidRPr="00C62C4B">
        <w:rPr>
          <w:rFonts w:ascii="Times New Roman" w:hAnsi="Times New Roman" w:cs="Times New Roman"/>
          <w:b/>
          <w:bCs/>
          <w:i/>
          <w:iCs/>
          <w:sz w:val="24"/>
          <w:szCs w:val="24"/>
        </w:rPr>
        <w:t xml:space="preserve"> </w:t>
      </w:r>
      <w:proofErr w:type="spellStart"/>
      <w:r w:rsidRPr="00C62C4B">
        <w:rPr>
          <w:rFonts w:ascii="Times New Roman" w:hAnsi="Times New Roman" w:cs="Times New Roman"/>
          <w:b/>
          <w:bCs/>
          <w:i/>
          <w:iCs/>
          <w:sz w:val="24"/>
          <w:szCs w:val="24"/>
        </w:rPr>
        <w:t>gigi</w:t>
      </w:r>
      <w:proofErr w:type="spellEnd"/>
      <w:r w:rsidRPr="00C62C4B">
        <w:rPr>
          <w:rFonts w:ascii="Times New Roman" w:hAnsi="Times New Roman" w:cs="Times New Roman"/>
          <w:b/>
          <w:bCs/>
          <w:i/>
          <w:iCs/>
          <w:sz w:val="24"/>
          <w:szCs w:val="24"/>
        </w:rPr>
        <w:t xml:space="preserve"> </w:t>
      </w:r>
      <w:proofErr w:type="spellStart"/>
      <w:r w:rsidRPr="00C62C4B">
        <w:rPr>
          <w:rFonts w:ascii="Times New Roman" w:hAnsi="Times New Roman" w:cs="Times New Roman"/>
          <w:b/>
          <w:bCs/>
          <w:i/>
          <w:iCs/>
          <w:sz w:val="24"/>
          <w:szCs w:val="24"/>
        </w:rPr>
        <w:t>terhadap</w:t>
      </w:r>
      <w:proofErr w:type="spellEnd"/>
      <w:r w:rsidRPr="00C62C4B">
        <w:rPr>
          <w:rFonts w:ascii="Times New Roman" w:hAnsi="Times New Roman" w:cs="Times New Roman"/>
          <w:b/>
          <w:bCs/>
          <w:i/>
          <w:iCs/>
          <w:sz w:val="24"/>
          <w:szCs w:val="24"/>
        </w:rPr>
        <w:t xml:space="preserve"> </w:t>
      </w:r>
      <w:proofErr w:type="spellStart"/>
      <w:r w:rsidRPr="00C62C4B">
        <w:rPr>
          <w:rFonts w:ascii="Times New Roman" w:hAnsi="Times New Roman" w:cs="Times New Roman"/>
          <w:b/>
          <w:bCs/>
          <w:i/>
          <w:iCs/>
          <w:sz w:val="24"/>
          <w:szCs w:val="24"/>
        </w:rPr>
        <w:t>kejadian</w:t>
      </w:r>
      <w:proofErr w:type="spellEnd"/>
      <w:r w:rsidRPr="00C62C4B">
        <w:rPr>
          <w:rFonts w:ascii="Times New Roman" w:hAnsi="Times New Roman" w:cs="Times New Roman"/>
          <w:b/>
          <w:bCs/>
          <w:i/>
          <w:iCs/>
          <w:sz w:val="24"/>
          <w:szCs w:val="24"/>
        </w:rPr>
        <w:t xml:space="preserve"> stunting pada </w:t>
      </w:r>
      <w:proofErr w:type="spellStart"/>
      <w:r w:rsidRPr="00C62C4B">
        <w:rPr>
          <w:rFonts w:ascii="Times New Roman" w:hAnsi="Times New Roman" w:cs="Times New Roman"/>
          <w:b/>
          <w:bCs/>
          <w:i/>
          <w:iCs/>
          <w:sz w:val="24"/>
          <w:szCs w:val="24"/>
        </w:rPr>
        <w:t>anak</w:t>
      </w:r>
      <w:proofErr w:type="spellEnd"/>
      <w:r w:rsidRPr="00C62C4B">
        <w:rPr>
          <w:rFonts w:ascii="Times New Roman" w:hAnsi="Times New Roman" w:cs="Times New Roman"/>
          <w:b/>
          <w:bCs/>
          <w:i/>
          <w:iCs/>
          <w:sz w:val="24"/>
          <w:szCs w:val="24"/>
        </w:rPr>
        <w:t xml:space="preserve"> </w:t>
      </w:r>
      <w:r>
        <w:rPr>
          <w:rFonts w:ascii="Times New Roman" w:hAnsi="Times New Roman" w:cs="Times New Roman"/>
          <w:b/>
          <w:bCs/>
          <w:i/>
          <w:iCs/>
          <w:sz w:val="24"/>
          <w:szCs w:val="24"/>
        </w:rPr>
        <w:t>(</w:t>
      </w:r>
      <w:r w:rsidRPr="00C62C4B">
        <w:rPr>
          <w:rFonts w:ascii="Times New Roman" w:hAnsi="Times New Roman" w:cs="Times New Roman"/>
          <w:b/>
          <w:bCs/>
          <w:i/>
          <w:iCs/>
          <w:sz w:val="24"/>
          <w:szCs w:val="24"/>
        </w:rPr>
        <w:t>Literatur</w:t>
      </w:r>
      <w:r>
        <w:rPr>
          <w:rFonts w:ascii="Times New Roman" w:hAnsi="Times New Roman" w:cs="Times New Roman"/>
          <w:b/>
          <w:bCs/>
          <w:i/>
          <w:iCs/>
          <w:sz w:val="24"/>
          <w:szCs w:val="24"/>
        </w:rPr>
        <w:t>e</w:t>
      </w:r>
      <w:r w:rsidRPr="00C62C4B">
        <w:rPr>
          <w:rFonts w:ascii="Times New Roman" w:hAnsi="Times New Roman" w:cs="Times New Roman"/>
          <w:b/>
          <w:bCs/>
          <w:i/>
          <w:iCs/>
          <w:sz w:val="24"/>
          <w:szCs w:val="24"/>
        </w:rPr>
        <w:t xml:space="preserve"> review</w:t>
      </w:r>
      <w:r>
        <w:rPr>
          <w:rFonts w:ascii="Times New Roman" w:hAnsi="Times New Roman" w:cs="Times New Roman"/>
          <w:b/>
          <w:bCs/>
          <w:i/>
          <w:iCs/>
          <w:sz w:val="24"/>
          <w:szCs w:val="24"/>
        </w:rPr>
        <w:t>)</w:t>
      </w:r>
      <w:r w:rsidRPr="00C62C4B">
        <w:rPr>
          <w:rFonts w:ascii="Times New Roman" w:hAnsi="Times New Roman" w:cs="Times New Roman"/>
          <w:sz w:val="24"/>
          <w:szCs w:val="24"/>
        </w:rPr>
        <w:t>”.</w:t>
      </w:r>
    </w:p>
    <w:p w14:paraId="6B5E8C35" w14:textId="77777777" w:rsidR="00B13720" w:rsidRDefault="00B13720" w:rsidP="00B13720">
      <w:pPr>
        <w:pStyle w:val="ListParagraph"/>
        <w:numPr>
          <w:ilvl w:val="1"/>
          <w:numId w:val="1"/>
        </w:numPr>
        <w:spacing w:after="0" w:line="480" w:lineRule="auto"/>
        <w:jc w:val="both"/>
        <w:rPr>
          <w:rFonts w:ascii="Times New Roman" w:hAnsi="Times New Roman" w:cs="Times New Roman"/>
          <w:b/>
          <w:bCs/>
          <w:sz w:val="24"/>
          <w:szCs w:val="24"/>
        </w:rPr>
      </w:pPr>
      <w:proofErr w:type="spellStart"/>
      <w:r w:rsidRPr="00C62C4B">
        <w:rPr>
          <w:rFonts w:ascii="Times New Roman" w:hAnsi="Times New Roman" w:cs="Times New Roman"/>
          <w:b/>
          <w:bCs/>
          <w:sz w:val="24"/>
          <w:szCs w:val="24"/>
        </w:rPr>
        <w:t>Rumusan</w:t>
      </w:r>
      <w:proofErr w:type="spellEnd"/>
      <w:r w:rsidRPr="00C62C4B">
        <w:rPr>
          <w:rFonts w:ascii="Times New Roman" w:hAnsi="Times New Roman" w:cs="Times New Roman"/>
          <w:b/>
          <w:bCs/>
          <w:sz w:val="24"/>
          <w:szCs w:val="24"/>
        </w:rPr>
        <w:t xml:space="preserve"> </w:t>
      </w:r>
      <w:proofErr w:type="spellStart"/>
      <w:r w:rsidRPr="00C62C4B">
        <w:rPr>
          <w:rFonts w:ascii="Times New Roman" w:hAnsi="Times New Roman" w:cs="Times New Roman"/>
          <w:b/>
          <w:bCs/>
          <w:sz w:val="24"/>
          <w:szCs w:val="24"/>
        </w:rPr>
        <w:t>Masalah</w:t>
      </w:r>
      <w:proofErr w:type="spellEnd"/>
    </w:p>
    <w:p w14:paraId="2535BB40" w14:textId="77777777" w:rsidR="00B13720" w:rsidRPr="009721FF" w:rsidRDefault="00B13720" w:rsidP="00B13720">
      <w:pPr>
        <w:pStyle w:val="ListParagraph"/>
        <w:spacing w:after="0" w:line="480" w:lineRule="auto"/>
        <w:ind w:left="360"/>
        <w:jc w:val="both"/>
        <w:rPr>
          <w:rFonts w:ascii="Times New Roman" w:hAnsi="Times New Roman" w:cs="Times New Roman"/>
          <w:b/>
          <w:bCs/>
          <w:sz w:val="24"/>
          <w:szCs w:val="24"/>
        </w:rPr>
      </w:pPr>
      <w:proofErr w:type="spellStart"/>
      <w:r w:rsidRPr="002308AE">
        <w:rPr>
          <w:rFonts w:ascii="Times New Roman" w:hAnsi="Times New Roman" w:cs="Times New Roman"/>
          <w:sz w:val="24"/>
          <w:szCs w:val="24"/>
        </w:rPr>
        <w:t>Berdasarkan</w:t>
      </w:r>
      <w:proofErr w:type="spellEnd"/>
      <w:r w:rsidRPr="002308AE">
        <w:rPr>
          <w:rFonts w:ascii="Times New Roman" w:hAnsi="Times New Roman" w:cs="Times New Roman"/>
          <w:sz w:val="24"/>
          <w:szCs w:val="24"/>
        </w:rPr>
        <w:t xml:space="preserve"> </w:t>
      </w:r>
      <w:proofErr w:type="spellStart"/>
      <w:r w:rsidRPr="002308AE">
        <w:rPr>
          <w:rFonts w:ascii="Times New Roman" w:hAnsi="Times New Roman" w:cs="Times New Roman"/>
          <w:sz w:val="24"/>
          <w:szCs w:val="24"/>
        </w:rPr>
        <w:t>latar</w:t>
      </w:r>
      <w:proofErr w:type="spellEnd"/>
      <w:r w:rsidRPr="002308AE">
        <w:rPr>
          <w:rFonts w:ascii="Times New Roman" w:hAnsi="Times New Roman" w:cs="Times New Roman"/>
          <w:sz w:val="24"/>
          <w:szCs w:val="24"/>
        </w:rPr>
        <w:t xml:space="preserve"> </w:t>
      </w:r>
      <w:proofErr w:type="spellStart"/>
      <w:r w:rsidRPr="002308AE">
        <w:rPr>
          <w:rFonts w:ascii="Times New Roman" w:hAnsi="Times New Roman" w:cs="Times New Roman"/>
          <w:sz w:val="24"/>
          <w:szCs w:val="24"/>
        </w:rPr>
        <w:t>belakang</w:t>
      </w:r>
      <w:proofErr w:type="spellEnd"/>
      <w:r w:rsidRPr="002308AE">
        <w:rPr>
          <w:rFonts w:ascii="Times New Roman" w:hAnsi="Times New Roman" w:cs="Times New Roman"/>
          <w:sz w:val="24"/>
          <w:szCs w:val="24"/>
        </w:rPr>
        <w:t xml:space="preserve"> di </w:t>
      </w:r>
      <w:proofErr w:type="spellStart"/>
      <w:r w:rsidRPr="002308AE">
        <w:rPr>
          <w:rFonts w:ascii="Times New Roman" w:hAnsi="Times New Roman" w:cs="Times New Roman"/>
          <w:sz w:val="24"/>
          <w:szCs w:val="24"/>
        </w:rPr>
        <w:t>atas</w:t>
      </w:r>
      <w:proofErr w:type="spellEnd"/>
      <w:r w:rsidRPr="002308AE">
        <w:rPr>
          <w:rFonts w:ascii="Times New Roman" w:hAnsi="Times New Roman" w:cs="Times New Roman"/>
          <w:sz w:val="24"/>
          <w:szCs w:val="24"/>
        </w:rPr>
        <w:t xml:space="preserve"> </w:t>
      </w:r>
      <w:proofErr w:type="spellStart"/>
      <w:r w:rsidRPr="002308AE">
        <w:rPr>
          <w:rFonts w:ascii="Times New Roman" w:hAnsi="Times New Roman" w:cs="Times New Roman"/>
          <w:sz w:val="24"/>
          <w:szCs w:val="24"/>
        </w:rPr>
        <w:t>dapat</w:t>
      </w:r>
      <w:proofErr w:type="spellEnd"/>
      <w:r w:rsidRPr="002308AE">
        <w:rPr>
          <w:rFonts w:ascii="Times New Roman" w:hAnsi="Times New Roman" w:cs="Times New Roman"/>
          <w:sz w:val="24"/>
          <w:szCs w:val="24"/>
        </w:rPr>
        <w:t xml:space="preserve"> </w:t>
      </w:r>
      <w:proofErr w:type="spellStart"/>
      <w:r w:rsidRPr="002308AE">
        <w:rPr>
          <w:rFonts w:ascii="Times New Roman" w:hAnsi="Times New Roman" w:cs="Times New Roman"/>
          <w:sz w:val="24"/>
          <w:szCs w:val="24"/>
        </w:rPr>
        <w:t>dirumuskan</w:t>
      </w:r>
      <w:proofErr w:type="spellEnd"/>
      <w:r w:rsidRPr="002308AE">
        <w:rPr>
          <w:rFonts w:ascii="Times New Roman" w:hAnsi="Times New Roman" w:cs="Times New Roman"/>
          <w:sz w:val="24"/>
          <w:szCs w:val="24"/>
        </w:rPr>
        <w:t xml:space="preserve"> </w:t>
      </w:r>
      <w:proofErr w:type="spellStart"/>
      <w:r w:rsidRPr="002308AE">
        <w:rPr>
          <w:rFonts w:ascii="Times New Roman" w:hAnsi="Times New Roman" w:cs="Times New Roman"/>
          <w:sz w:val="24"/>
          <w:szCs w:val="24"/>
        </w:rPr>
        <w:t>masalah</w:t>
      </w:r>
      <w:proofErr w:type="spellEnd"/>
      <w:r w:rsidRPr="002308AE">
        <w:rPr>
          <w:rFonts w:ascii="Times New Roman" w:hAnsi="Times New Roman" w:cs="Times New Roman"/>
          <w:sz w:val="24"/>
          <w:szCs w:val="24"/>
        </w:rPr>
        <w:t xml:space="preserve"> </w:t>
      </w:r>
      <w:proofErr w:type="spellStart"/>
      <w:r w:rsidRPr="002308AE">
        <w:rPr>
          <w:rFonts w:ascii="Times New Roman" w:hAnsi="Times New Roman" w:cs="Times New Roman"/>
          <w:sz w:val="24"/>
          <w:szCs w:val="24"/>
        </w:rPr>
        <w:t>penelitian</w:t>
      </w:r>
      <w:proofErr w:type="spellEnd"/>
      <w:r w:rsidRPr="002308AE">
        <w:rPr>
          <w:rFonts w:ascii="Times New Roman" w:hAnsi="Times New Roman" w:cs="Times New Roman"/>
          <w:sz w:val="24"/>
          <w:szCs w:val="24"/>
        </w:rPr>
        <w:t xml:space="preserve"> </w:t>
      </w:r>
      <w:proofErr w:type="spellStart"/>
      <w:r>
        <w:rPr>
          <w:rFonts w:ascii="Times New Roman" w:hAnsi="Times New Roman" w:cs="Times New Roman"/>
          <w:sz w:val="24"/>
          <w:szCs w:val="24"/>
        </w:rPr>
        <w:t>B</w:t>
      </w:r>
      <w:r w:rsidRPr="002308AE">
        <w:rPr>
          <w:rFonts w:ascii="Times New Roman" w:hAnsi="Times New Roman" w:cs="Times New Roman"/>
          <w:sz w:val="24"/>
          <w:szCs w:val="24"/>
        </w:rPr>
        <w:t>agaimana</w:t>
      </w:r>
      <w:proofErr w:type="spellEnd"/>
      <w:r w:rsidRPr="002308AE">
        <w:rPr>
          <w:rFonts w:ascii="Times New Roman" w:hAnsi="Times New Roman" w:cs="Times New Roman"/>
          <w:sz w:val="24"/>
          <w:szCs w:val="24"/>
        </w:rPr>
        <w:t xml:space="preserve"> </w:t>
      </w:r>
      <w:proofErr w:type="spellStart"/>
      <w:r w:rsidRPr="002308AE">
        <w:rPr>
          <w:rFonts w:ascii="Times New Roman" w:hAnsi="Times New Roman" w:cs="Times New Roman"/>
          <w:sz w:val="24"/>
          <w:szCs w:val="24"/>
        </w:rPr>
        <w:t>pengaruh</w:t>
      </w:r>
      <w:proofErr w:type="spellEnd"/>
      <w:r w:rsidRPr="002308AE">
        <w:rPr>
          <w:rFonts w:ascii="Times New Roman" w:hAnsi="Times New Roman" w:cs="Times New Roman"/>
          <w:sz w:val="24"/>
          <w:szCs w:val="24"/>
        </w:rPr>
        <w:t xml:space="preserve"> </w:t>
      </w:r>
      <w:proofErr w:type="spellStart"/>
      <w:r w:rsidRPr="002308AE">
        <w:rPr>
          <w:rFonts w:ascii="Times New Roman" w:hAnsi="Times New Roman" w:cs="Times New Roman"/>
          <w:sz w:val="24"/>
          <w:szCs w:val="24"/>
        </w:rPr>
        <w:t>karies</w:t>
      </w:r>
      <w:proofErr w:type="spellEnd"/>
      <w:r w:rsidRPr="002308AE">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sidRPr="002308AE">
        <w:rPr>
          <w:rFonts w:ascii="Times New Roman" w:hAnsi="Times New Roman" w:cs="Times New Roman"/>
          <w:sz w:val="24"/>
          <w:szCs w:val="24"/>
        </w:rPr>
        <w:t xml:space="preserve"> </w:t>
      </w:r>
      <w:proofErr w:type="spellStart"/>
      <w:r w:rsidRPr="002308AE">
        <w:rPr>
          <w:rFonts w:ascii="Times New Roman" w:hAnsi="Times New Roman" w:cs="Times New Roman"/>
          <w:sz w:val="24"/>
          <w:szCs w:val="24"/>
        </w:rPr>
        <w:t>kejadian</w:t>
      </w:r>
      <w:proofErr w:type="spellEnd"/>
      <w:r w:rsidRPr="002308AE">
        <w:rPr>
          <w:rFonts w:ascii="Times New Roman" w:hAnsi="Times New Roman" w:cs="Times New Roman"/>
          <w:sz w:val="24"/>
          <w:szCs w:val="24"/>
        </w:rPr>
        <w:t xml:space="preserve"> </w:t>
      </w:r>
      <w:r w:rsidRPr="009D162B">
        <w:rPr>
          <w:rFonts w:ascii="Times New Roman" w:hAnsi="Times New Roman" w:cs="Times New Roman"/>
          <w:i/>
          <w:iCs/>
          <w:sz w:val="24"/>
          <w:szCs w:val="24"/>
        </w:rPr>
        <w:t>stunting</w:t>
      </w:r>
      <w:r w:rsidRPr="002308AE">
        <w:rPr>
          <w:rFonts w:ascii="Times New Roman" w:hAnsi="Times New Roman" w:cs="Times New Roman"/>
          <w:sz w:val="24"/>
          <w:szCs w:val="24"/>
        </w:rPr>
        <w:t xml:space="preserve"> pada </w:t>
      </w:r>
      <w:proofErr w:type="spellStart"/>
      <w:r w:rsidRPr="002308AE">
        <w:rPr>
          <w:rFonts w:ascii="Times New Roman" w:hAnsi="Times New Roman" w:cs="Times New Roman"/>
          <w:sz w:val="24"/>
          <w:szCs w:val="24"/>
        </w:rPr>
        <w:t>anak</w:t>
      </w:r>
      <w:proofErr w:type="spellEnd"/>
      <w:r w:rsidRPr="002308AE">
        <w:rPr>
          <w:rFonts w:ascii="Times New Roman" w:hAnsi="Times New Roman" w:cs="Times New Roman"/>
          <w:sz w:val="24"/>
          <w:szCs w:val="24"/>
        </w:rPr>
        <w:t>?</w:t>
      </w:r>
    </w:p>
    <w:p w14:paraId="195D529B" w14:textId="77777777" w:rsidR="00B13720" w:rsidRDefault="00B13720" w:rsidP="00B13720">
      <w:pPr>
        <w:pStyle w:val="ListParagraph"/>
        <w:numPr>
          <w:ilvl w:val="1"/>
          <w:numId w:val="1"/>
        </w:numPr>
        <w:spacing w:after="0" w:line="480" w:lineRule="auto"/>
        <w:jc w:val="both"/>
        <w:rPr>
          <w:rFonts w:ascii="Times New Roman" w:hAnsi="Times New Roman" w:cs="Times New Roman"/>
          <w:b/>
          <w:bCs/>
          <w:sz w:val="24"/>
          <w:szCs w:val="24"/>
        </w:rPr>
      </w:pPr>
      <w:proofErr w:type="spellStart"/>
      <w:r w:rsidRPr="00C62C4B">
        <w:rPr>
          <w:rFonts w:ascii="Times New Roman" w:hAnsi="Times New Roman" w:cs="Times New Roman"/>
          <w:b/>
          <w:bCs/>
          <w:sz w:val="24"/>
          <w:szCs w:val="24"/>
        </w:rPr>
        <w:t>Tujuan</w:t>
      </w:r>
      <w:proofErr w:type="spellEnd"/>
      <w:r w:rsidRPr="00C62C4B">
        <w:rPr>
          <w:rFonts w:ascii="Times New Roman" w:hAnsi="Times New Roman" w:cs="Times New Roman"/>
          <w:b/>
          <w:bCs/>
          <w:sz w:val="24"/>
          <w:szCs w:val="24"/>
        </w:rPr>
        <w:t xml:space="preserve"> </w:t>
      </w:r>
      <w:proofErr w:type="spellStart"/>
      <w:r w:rsidRPr="00C62C4B">
        <w:rPr>
          <w:rFonts w:ascii="Times New Roman" w:hAnsi="Times New Roman" w:cs="Times New Roman"/>
          <w:b/>
          <w:bCs/>
          <w:sz w:val="24"/>
          <w:szCs w:val="24"/>
        </w:rPr>
        <w:t>Penelitian</w:t>
      </w:r>
      <w:proofErr w:type="spellEnd"/>
    </w:p>
    <w:p w14:paraId="2C36BB4F" w14:textId="77777777" w:rsidR="00B13720" w:rsidRDefault="00B13720" w:rsidP="00B13720">
      <w:pPr>
        <w:pStyle w:val="ListParagraph"/>
        <w:numPr>
          <w:ilvl w:val="2"/>
          <w:numId w:val="1"/>
        </w:numPr>
        <w:spacing w:after="0" w:line="480" w:lineRule="auto"/>
        <w:ind w:hanging="294"/>
        <w:jc w:val="both"/>
        <w:rPr>
          <w:rFonts w:ascii="Times New Roman" w:hAnsi="Times New Roman" w:cs="Times New Roman"/>
          <w:b/>
          <w:bCs/>
          <w:sz w:val="24"/>
          <w:szCs w:val="24"/>
        </w:rPr>
      </w:pPr>
      <w:proofErr w:type="spellStart"/>
      <w:r w:rsidRPr="001E6C57">
        <w:rPr>
          <w:rFonts w:ascii="Times New Roman" w:hAnsi="Times New Roman" w:cs="Times New Roman"/>
          <w:b/>
          <w:bCs/>
          <w:sz w:val="24"/>
          <w:szCs w:val="24"/>
        </w:rPr>
        <w:t>Tujuan</w:t>
      </w:r>
      <w:proofErr w:type="spellEnd"/>
      <w:r w:rsidRPr="001E6C57">
        <w:rPr>
          <w:rFonts w:ascii="Times New Roman" w:hAnsi="Times New Roman" w:cs="Times New Roman"/>
          <w:b/>
          <w:bCs/>
          <w:sz w:val="24"/>
          <w:szCs w:val="24"/>
        </w:rPr>
        <w:t xml:space="preserve"> </w:t>
      </w:r>
      <w:proofErr w:type="spellStart"/>
      <w:r w:rsidRPr="001E6C57">
        <w:rPr>
          <w:rFonts w:ascii="Times New Roman" w:hAnsi="Times New Roman" w:cs="Times New Roman"/>
          <w:b/>
          <w:bCs/>
          <w:sz w:val="24"/>
          <w:szCs w:val="24"/>
        </w:rPr>
        <w:t>Umum</w:t>
      </w:r>
      <w:proofErr w:type="spellEnd"/>
    </w:p>
    <w:p w14:paraId="4ABC859D" w14:textId="77777777" w:rsidR="00B13720" w:rsidRPr="001E6C57" w:rsidRDefault="00B13720" w:rsidP="00B13720">
      <w:pPr>
        <w:pStyle w:val="ListParagraph"/>
        <w:spacing w:after="0" w:line="480" w:lineRule="auto"/>
        <w:ind w:left="1418"/>
        <w:jc w:val="both"/>
        <w:rPr>
          <w:rFonts w:ascii="Times New Roman" w:hAnsi="Times New Roman" w:cs="Times New Roman"/>
          <w:b/>
          <w:bCs/>
          <w:sz w:val="24"/>
          <w:szCs w:val="24"/>
        </w:rPr>
      </w:pPr>
      <w:proofErr w:type="spellStart"/>
      <w:r w:rsidRPr="001E6C57">
        <w:rPr>
          <w:rFonts w:ascii="Times New Roman" w:hAnsi="Times New Roman" w:cs="Times New Roman"/>
          <w:sz w:val="24"/>
          <w:szCs w:val="24"/>
        </w:rPr>
        <w:t>Untuk</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mengetahui</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pengaruh</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karies</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gigi</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terhadap</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kejadian</w:t>
      </w:r>
      <w:proofErr w:type="spellEnd"/>
      <w:r w:rsidRPr="001E6C57">
        <w:rPr>
          <w:rFonts w:ascii="Times New Roman" w:hAnsi="Times New Roman" w:cs="Times New Roman"/>
          <w:sz w:val="24"/>
          <w:szCs w:val="24"/>
        </w:rPr>
        <w:t xml:space="preserve"> </w:t>
      </w:r>
      <w:r w:rsidRPr="001E6C57">
        <w:rPr>
          <w:rFonts w:ascii="Times New Roman" w:hAnsi="Times New Roman" w:cs="Times New Roman"/>
          <w:i/>
          <w:iCs/>
          <w:sz w:val="24"/>
          <w:szCs w:val="24"/>
        </w:rPr>
        <w:t>stunting</w:t>
      </w:r>
      <w:r w:rsidRPr="001E6C57">
        <w:rPr>
          <w:rFonts w:ascii="Times New Roman" w:hAnsi="Times New Roman" w:cs="Times New Roman"/>
          <w:sz w:val="24"/>
          <w:szCs w:val="24"/>
        </w:rPr>
        <w:t xml:space="preserve"> pada </w:t>
      </w:r>
      <w:proofErr w:type="spellStart"/>
      <w:r w:rsidRPr="001E6C57">
        <w:rPr>
          <w:rFonts w:ascii="Times New Roman" w:hAnsi="Times New Roman" w:cs="Times New Roman"/>
          <w:sz w:val="24"/>
          <w:szCs w:val="24"/>
        </w:rPr>
        <w:t>anak</w:t>
      </w:r>
      <w:proofErr w:type="spellEnd"/>
      <w:r w:rsidRPr="001E6C57">
        <w:rPr>
          <w:rFonts w:ascii="Times New Roman" w:hAnsi="Times New Roman" w:cs="Times New Roman"/>
          <w:sz w:val="24"/>
          <w:szCs w:val="24"/>
        </w:rPr>
        <w:t>.</w:t>
      </w:r>
    </w:p>
    <w:p w14:paraId="3D5EAF8D" w14:textId="77777777" w:rsidR="00B13720" w:rsidRDefault="00B13720" w:rsidP="00B13720">
      <w:pPr>
        <w:pStyle w:val="ListParagraph"/>
        <w:numPr>
          <w:ilvl w:val="2"/>
          <w:numId w:val="1"/>
        </w:numPr>
        <w:spacing w:after="0" w:line="480" w:lineRule="auto"/>
        <w:ind w:hanging="294"/>
        <w:jc w:val="both"/>
        <w:rPr>
          <w:rFonts w:ascii="Times New Roman" w:hAnsi="Times New Roman" w:cs="Times New Roman"/>
          <w:b/>
          <w:bCs/>
          <w:sz w:val="24"/>
          <w:szCs w:val="24"/>
        </w:rPr>
      </w:pPr>
      <w:proofErr w:type="spellStart"/>
      <w:r w:rsidRPr="00C62C4B">
        <w:rPr>
          <w:rFonts w:ascii="Times New Roman" w:hAnsi="Times New Roman" w:cs="Times New Roman"/>
          <w:b/>
          <w:bCs/>
          <w:sz w:val="24"/>
          <w:szCs w:val="24"/>
        </w:rPr>
        <w:t>Tujuan</w:t>
      </w:r>
      <w:proofErr w:type="spellEnd"/>
      <w:r w:rsidRPr="00C62C4B">
        <w:rPr>
          <w:rFonts w:ascii="Times New Roman" w:hAnsi="Times New Roman" w:cs="Times New Roman"/>
          <w:b/>
          <w:bCs/>
          <w:sz w:val="24"/>
          <w:szCs w:val="24"/>
        </w:rPr>
        <w:t xml:space="preserve"> </w:t>
      </w:r>
      <w:proofErr w:type="spellStart"/>
      <w:r w:rsidRPr="00C62C4B">
        <w:rPr>
          <w:rFonts w:ascii="Times New Roman" w:hAnsi="Times New Roman" w:cs="Times New Roman"/>
          <w:b/>
          <w:bCs/>
          <w:sz w:val="24"/>
          <w:szCs w:val="24"/>
        </w:rPr>
        <w:t>Khusus</w:t>
      </w:r>
      <w:proofErr w:type="spellEnd"/>
    </w:p>
    <w:p w14:paraId="7481940E" w14:textId="77777777" w:rsidR="00B13720" w:rsidRPr="001E6C57" w:rsidRDefault="00B13720" w:rsidP="00B13720">
      <w:pPr>
        <w:pStyle w:val="ListParagraph"/>
        <w:numPr>
          <w:ilvl w:val="3"/>
          <w:numId w:val="1"/>
        </w:numPr>
        <w:spacing w:after="0" w:line="480" w:lineRule="auto"/>
        <w:ind w:firstLine="698"/>
        <w:jc w:val="both"/>
        <w:rPr>
          <w:rFonts w:ascii="Times New Roman" w:hAnsi="Times New Roman" w:cs="Times New Roman"/>
          <w:b/>
          <w:bCs/>
          <w:sz w:val="24"/>
          <w:szCs w:val="24"/>
        </w:rPr>
      </w:pPr>
      <w:proofErr w:type="spellStart"/>
      <w:r w:rsidRPr="001E6C57">
        <w:rPr>
          <w:rFonts w:ascii="Times New Roman" w:hAnsi="Times New Roman" w:cs="Times New Roman"/>
          <w:sz w:val="24"/>
          <w:szCs w:val="24"/>
        </w:rPr>
        <w:t>Untuk</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mengetahui</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karies</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gigi</w:t>
      </w:r>
      <w:proofErr w:type="spellEnd"/>
      <w:r w:rsidRPr="001E6C57">
        <w:rPr>
          <w:rFonts w:ascii="Times New Roman" w:hAnsi="Times New Roman" w:cs="Times New Roman"/>
          <w:sz w:val="24"/>
          <w:szCs w:val="24"/>
        </w:rPr>
        <w:t xml:space="preserve"> pada </w:t>
      </w:r>
      <w:proofErr w:type="spellStart"/>
      <w:r w:rsidRPr="001E6C57">
        <w:rPr>
          <w:rFonts w:ascii="Times New Roman" w:hAnsi="Times New Roman" w:cs="Times New Roman"/>
          <w:sz w:val="24"/>
          <w:szCs w:val="24"/>
        </w:rPr>
        <w:t>anak</w:t>
      </w:r>
      <w:proofErr w:type="spellEnd"/>
    </w:p>
    <w:p w14:paraId="2A19C324" w14:textId="77777777" w:rsidR="00B13720" w:rsidRPr="001E6C57" w:rsidRDefault="00B13720" w:rsidP="00B13720">
      <w:pPr>
        <w:pStyle w:val="ListParagraph"/>
        <w:numPr>
          <w:ilvl w:val="3"/>
          <w:numId w:val="1"/>
        </w:numPr>
        <w:spacing w:after="0" w:line="480" w:lineRule="auto"/>
        <w:ind w:firstLine="698"/>
        <w:jc w:val="both"/>
        <w:rPr>
          <w:rFonts w:ascii="Times New Roman" w:hAnsi="Times New Roman" w:cs="Times New Roman"/>
          <w:b/>
          <w:bCs/>
          <w:sz w:val="24"/>
          <w:szCs w:val="24"/>
        </w:rPr>
      </w:pPr>
      <w:proofErr w:type="spellStart"/>
      <w:r w:rsidRPr="001E6C57">
        <w:rPr>
          <w:rFonts w:ascii="Times New Roman" w:hAnsi="Times New Roman" w:cs="Times New Roman"/>
          <w:sz w:val="24"/>
          <w:szCs w:val="24"/>
        </w:rPr>
        <w:lastRenderedPageBreak/>
        <w:t>Untuk</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mengetahui</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kejadian</w:t>
      </w:r>
      <w:proofErr w:type="spellEnd"/>
      <w:r w:rsidRPr="001E6C57">
        <w:rPr>
          <w:rFonts w:ascii="Times New Roman" w:hAnsi="Times New Roman" w:cs="Times New Roman"/>
          <w:sz w:val="24"/>
          <w:szCs w:val="24"/>
        </w:rPr>
        <w:t xml:space="preserve"> </w:t>
      </w:r>
      <w:r w:rsidRPr="001E6C57">
        <w:rPr>
          <w:rFonts w:ascii="Times New Roman" w:hAnsi="Times New Roman" w:cs="Times New Roman"/>
          <w:i/>
          <w:iCs/>
          <w:sz w:val="24"/>
          <w:szCs w:val="24"/>
        </w:rPr>
        <w:t>stunting</w:t>
      </w:r>
      <w:r w:rsidRPr="001E6C57">
        <w:rPr>
          <w:rFonts w:ascii="Times New Roman" w:hAnsi="Times New Roman" w:cs="Times New Roman"/>
          <w:sz w:val="24"/>
          <w:szCs w:val="24"/>
        </w:rPr>
        <w:t xml:space="preserve"> pada </w:t>
      </w:r>
      <w:proofErr w:type="spellStart"/>
      <w:r w:rsidRPr="001E6C57">
        <w:rPr>
          <w:rFonts w:ascii="Times New Roman" w:hAnsi="Times New Roman" w:cs="Times New Roman"/>
          <w:sz w:val="24"/>
          <w:szCs w:val="24"/>
        </w:rPr>
        <w:t>anak</w:t>
      </w:r>
      <w:proofErr w:type="spellEnd"/>
    </w:p>
    <w:p w14:paraId="395FFED7" w14:textId="77777777" w:rsidR="00B13720" w:rsidRPr="00C62C4B" w:rsidRDefault="00B13720" w:rsidP="00B13720">
      <w:pPr>
        <w:pStyle w:val="ListParagraph"/>
        <w:numPr>
          <w:ilvl w:val="1"/>
          <w:numId w:val="1"/>
        </w:numPr>
        <w:spacing w:after="0" w:line="480" w:lineRule="auto"/>
        <w:jc w:val="both"/>
        <w:rPr>
          <w:rFonts w:ascii="Times New Roman" w:hAnsi="Times New Roman" w:cs="Times New Roman"/>
          <w:b/>
          <w:bCs/>
          <w:sz w:val="24"/>
          <w:szCs w:val="24"/>
        </w:rPr>
      </w:pPr>
      <w:proofErr w:type="spellStart"/>
      <w:r w:rsidRPr="00C62C4B">
        <w:rPr>
          <w:rFonts w:ascii="Times New Roman" w:hAnsi="Times New Roman" w:cs="Times New Roman"/>
          <w:b/>
          <w:bCs/>
          <w:sz w:val="24"/>
          <w:szCs w:val="24"/>
        </w:rPr>
        <w:t>Manfaat</w:t>
      </w:r>
      <w:proofErr w:type="spellEnd"/>
      <w:r w:rsidRPr="00C62C4B">
        <w:rPr>
          <w:rFonts w:ascii="Times New Roman" w:hAnsi="Times New Roman" w:cs="Times New Roman"/>
          <w:b/>
          <w:bCs/>
          <w:sz w:val="24"/>
          <w:szCs w:val="24"/>
        </w:rPr>
        <w:t xml:space="preserve"> </w:t>
      </w:r>
      <w:proofErr w:type="spellStart"/>
      <w:r w:rsidRPr="00C62C4B">
        <w:rPr>
          <w:rFonts w:ascii="Times New Roman" w:hAnsi="Times New Roman" w:cs="Times New Roman"/>
          <w:b/>
          <w:bCs/>
          <w:sz w:val="24"/>
          <w:szCs w:val="24"/>
        </w:rPr>
        <w:t>Penelitian</w:t>
      </w:r>
      <w:proofErr w:type="spellEnd"/>
    </w:p>
    <w:p w14:paraId="32C051E0" w14:textId="77777777" w:rsidR="00B13720" w:rsidRDefault="00B13720" w:rsidP="00B13720">
      <w:pPr>
        <w:pStyle w:val="ListParagraph"/>
        <w:numPr>
          <w:ilvl w:val="2"/>
          <w:numId w:val="1"/>
        </w:numPr>
        <w:spacing w:after="0" w:line="480" w:lineRule="auto"/>
        <w:ind w:hanging="294"/>
        <w:jc w:val="both"/>
        <w:rPr>
          <w:rFonts w:ascii="Times New Roman" w:hAnsi="Times New Roman" w:cs="Times New Roman"/>
          <w:b/>
          <w:bCs/>
          <w:sz w:val="24"/>
          <w:szCs w:val="24"/>
        </w:rPr>
      </w:pPr>
      <w:proofErr w:type="spellStart"/>
      <w:r>
        <w:rPr>
          <w:rFonts w:ascii="Times New Roman" w:hAnsi="Times New Roman" w:cs="Times New Roman"/>
          <w:b/>
          <w:bCs/>
          <w:sz w:val="24"/>
          <w:szCs w:val="24"/>
        </w:rPr>
        <w:t>Bagi</w:t>
      </w:r>
      <w:proofErr w:type="spellEnd"/>
      <w:r>
        <w:rPr>
          <w:rFonts w:ascii="Times New Roman" w:hAnsi="Times New Roman" w:cs="Times New Roman"/>
          <w:b/>
          <w:bCs/>
          <w:sz w:val="24"/>
          <w:szCs w:val="24"/>
        </w:rPr>
        <w:t xml:space="preserve"> </w:t>
      </w:r>
      <w:proofErr w:type="spellStart"/>
      <w:r w:rsidRPr="00C62C4B">
        <w:rPr>
          <w:rFonts w:ascii="Times New Roman" w:hAnsi="Times New Roman" w:cs="Times New Roman"/>
          <w:b/>
          <w:bCs/>
          <w:sz w:val="24"/>
          <w:szCs w:val="24"/>
        </w:rPr>
        <w:t>Peneliti</w:t>
      </w:r>
      <w:proofErr w:type="spellEnd"/>
    </w:p>
    <w:p w14:paraId="61F4A2E7" w14:textId="2BED852B" w:rsidR="00B13720" w:rsidRPr="00B13720" w:rsidRDefault="00B13720" w:rsidP="00B13720">
      <w:pPr>
        <w:pStyle w:val="ListParagraph"/>
        <w:spacing w:after="0" w:line="480" w:lineRule="auto"/>
        <w:ind w:left="1440"/>
        <w:jc w:val="both"/>
        <w:rPr>
          <w:rFonts w:ascii="Times New Roman" w:hAnsi="Times New Roman" w:cs="Times New Roman"/>
          <w:b/>
          <w:bCs/>
          <w:sz w:val="24"/>
          <w:szCs w:val="24"/>
        </w:rPr>
      </w:pPr>
      <w:proofErr w:type="spellStart"/>
      <w:r w:rsidRPr="001E6C57">
        <w:rPr>
          <w:rFonts w:ascii="Times New Roman" w:hAnsi="Times New Roman" w:cs="Times New Roman"/>
          <w:sz w:val="24"/>
          <w:szCs w:val="24"/>
        </w:rPr>
        <w:t>Untuk</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menambah</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wawasan</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ilmu</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pengetahuan</w:t>
      </w:r>
      <w:proofErr w:type="spellEnd"/>
      <w:r w:rsidRPr="001E6C57">
        <w:rPr>
          <w:rFonts w:ascii="Times New Roman" w:hAnsi="Times New Roman" w:cs="Times New Roman"/>
          <w:sz w:val="24"/>
          <w:szCs w:val="24"/>
        </w:rPr>
        <w:t xml:space="preserve">, dan </w:t>
      </w:r>
      <w:proofErr w:type="spellStart"/>
      <w:r w:rsidRPr="001E6C57">
        <w:rPr>
          <w:rFonts w:ascii="Times New Roman" w:hAnsi="Times New Roman" w:cs="Times New Roman"/>
          <w:sz w:val="24"/>
          <w:szCs w:val="24"/>
        </w:rPr>
        <w:t>kemampuan</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peneliti</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dalam</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mempersiapkan</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mengumpulkan</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mengolah</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menganalisa</w:t>
      </w:r>
      <w:proofErr w:type="spellEnd"/>
      <w:r w:rsidRPr="001E6C57">
        <w:rPr>
          <w:rFonts w:ascii="Times New Roman" w:hAnsi="Times New Roman" w:cs="Times New Roman"/>
          <w:sz w:val="24"/>
          <w:szCs w:val="24"/>
        </w:rPr>
        <w:t xml:space="preserve">, dan </w:t>
      </w:r>
      <w:proofErr w:type="spellStart"/>
      <w:r w:rsidRPr="001E6C57">
        <w:rPr>
          <w:rFonts w:ascii="Times New Roman" w:hAnsi="Times New Roman" w:cs="Times New Roman"/>
          <w:sz w:val="24"/>
          <w:szCs w:val="24"/>
        </w:rPr>
        <w:t>menginformasikan</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pengetahuan</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baru</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dibidang</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kesehatan</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gigi</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terutama</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pengaruh</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karies</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terhadap</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kejadian</w:t>
      </w:r>
      <w:proofErr w:type="spellEnd"/>
      <w:r w:rsidRPr="001E6C57">
        <w:rPr>
          <w:rFonts w:ascii="Times New Roman" w:hAnsi="Times New Roman" w:cs="Times New Roman"/>
          <w:sz w:val="24"/>
          <w:szCs w:val="24"/>
        </w:rPr>
        <w:t xml:space="preserve"> </w:t>
      </w:r>
      <w:r w:rsidRPr="001E6C57">
        <w:rPr>
          <w:rFonts w:ascii="Times New Roman" w:hAnsi="Times New Roman" w:cs="Times New Roman"/>
          <w:i/>
          <w:iCs/>
          <w:sz w:val="24"/>
          <w:szCs w:val="24"/>
        </w:rPr>
        <w:t>stunting</w:t>
      </w:r>
      <w:r w:rsidRPr="001E6C57">
        <w:rPr>
          <w:rFonts w:ascii="Times New Roman" w:hAnsi="Times New Roman" w:cs="Times New Roman"/>
          <w:sz w:val="24"/>
          <w:szCs w:val="24"/>
        </w:rPr>
        <w:t xml:space="preserve"> pada </w:t>
      </w:r>
      <w:proofErr w:type="spellStart"/>
      <w:r w:rsidRPr="001E6C57">
        <w:rPr>
          <w:rFonts w:ascii="Times New Roman" w:hAnsi="Times New Roman" w:cs="Times New Roman"/>
          <w:sz w:val="24"/>
          <w:szCs w:val="24"/>
        </w:rPr>
        <w:t>anak</w:t>
      </w:r>
      <w:proofErr w:type="spellEnd"/>
      <w:r w:rsidRPr="001E6C57">
        <w:rPr>
          <w:rFonts w:ascii="Times New Roman" w:hAnsi="Times New Roman" w:cs="Times New Roman"/>
          <w:sz w:val="24"/>
          <w:szCs w:val="24"/>
        </w:rPr>
        <w:t>.</w:t>
      </w:r>
    </w:p>
    <w:p w14:paraId="011A5462" w14:textId="77777777" w:rsidR="00B13720" w:rsidRDefault="00B13720" w:rsidP="00B13720">
      <w:pPr>
        <w:pStyle w:val="ListParagraph"/>
        <w:numPr>
          <w:ilvl w:val="2"/>
          <w:numId w:val="1"/>
        </w:numPr>
        <w:spacing w:after="0" w:line="480" w:lineRule="auto"/>
        <w:ind w:left="1560" w:hanging="851"/>
        <w:jc w:val="both"/>
        <w:rPr>
          <w:rFonts w:ascii="Times New Roman" w:hAnsi="Times New Roman" w:cs="Times New Roman"/>
          <w:b/>
          <w:bCs/>
          <w:sz w:val="24"/>
          <w:szCs w:val="24"/>
        </w:rPr>
      </w:pPr>
      <w:proofErr w:type="spellStart"/>
      <w:r>
        <w:rPr>
          <w:rFonts w:ascii="Times New Roman" w:hAnsi="Times New Roman" w:cs="Times New Roman"/>
          <w:b/>
          <w:bCs/>
          <w:sz w:val="24"/>
          <w:szCs w:val="24"/>
        </w:rPr>
        <w:t>Bagi</w:t>
      </w:r>
      <w:proofErr w:type="spellEnd"/>
      <w:r>
        <w:rPr>
          <w:rFonts w:ascii="Times New Roman" w:hAnsi="Times New Roman" w:cs="Times New Roman"/>
          <w:b/>
          <w:bCs/>
          <w:sz w:val="24"/>
          <w:szCs w:val="24"/>
        </w:rPr>
        <w:t xml:space="preserve"> </w:t>
      </w:r>
      <w:proofErr w:type="spellStart"/>
      <w:r w:rsidRPr="00C62C4B">
        <w:rPr>
          <w:rFonts w:ascii="Times New Roman" w:hAnsi="Times New Roman" w:cs="Times New Roman"/>
          <w:b/>
          <w:bCs/>
          <w:sz w:val="24"/>
          <w:szCs w:val="24"/>
        </w:rPr>
        <w:t>Institusi</w:t>
      </w:r>
      <w:proofErr w:type="spellEnd"/>
      <w:r w:rsidRPr="00C62C4B">
        <w:rPr>
          <w:rFonts w:ascii="Times New Roman" w:hAnsi="Times New Roman" w:cs="Times New Roman"/>
          <w:b/>
          <w:bCs/>
          <w:sz w:val="24"/>
          <w:szCs w:val="24"/>
        </w:rPr>
        <w:t xml:space="preserve"> Pendidikan</w:t>
      </w:r>
    </w:p>
    <w:p w14:paraId="6A23EC9F" w14:textId="77777777" w:rsidR="00B13720" w:rsidRPr="001E6C57" w:rsidRDefault="00B13720" w:rsidP="00B13720">
      <w:pPr>
        <w:pStyle w:val="ListParagraph"/>
        <w:spacing w:after="0" w:line="480" w:lineRule="auto"/>
        <w:ind w:left="1560"/>
        <w:jc w:val="both"/>
        <w:rPr>
          <w:rFonts w:ascii="Times New Roman" w:hAnsi="Times New Roman" w:cs="Times New Roman"/>
          <w:b/>
          <w:bCs/>
          <w:sz w:val="24"/>
          <w:szCs w:val="24"/>
        </w:rPr>
      </w:pPr>
      <w:proofErr w:type="spellStart"/>
      <w:r w:rsidRPr="001E6C57">
        <w:rPr>
          <w:rFonts w:ascii="Times New Roman" w:hAnsi="Times New Roman" w:cs="Times New Roman"/>
          <w:sz w:val="24"/>
          <w:szCs w:val="24"/>
        </w:rPr>
        <w:t>Sebagai</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pengembangan</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ilmu</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pengetahuan</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dalam</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bidang</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kesehatan</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gigi</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khususnya</w:t>
      </w:r>
      <w:proofErr w:type="spellEnd"/>
      <w:r w:rsidRPr="001E6C57">
        <w:rPr>
          <w:rFonts w:ascii="Times New Roman" w:hAnsi="Times New Roman" w:cs="Times New Roman"/>
          <w:sz w:val="24"/>
          <w:szCs w:val="24"/>
        </w:rPr>
        <w:t xml:space="preserve"> di </w:t>
      </w:r>
      <w:proofErr w:type="spellStart"/>
      <w:r w:rsidRPr="001E6C57">
        <w:rPr>
          <w:rFonts w:ascii="Times New Roman" w:hAnsi="Times New Roman" w:cs="Times New Roman"/>
          <w:sz w:val="24"/>
          <w:szCs w:val="24"/>
        </w:rPr>
        <w:t>Institusi</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Akademi</w:t>
      </w:r>
      <w:proofErr w:type="spellEnd"/>
      <w:r w:rsidRPr="001E6C57">
        <w:rPr>
          <w:rFonts w:ascii="Times New Roman" w:hAnsi="Times New Roman" w:cs="Times New Roman"/>
          <w:sz w:val="24"/>
          <w:szCs w:val="24"/>
        </w:rPr>
        <w:t xml:space="preserve"> Kesehatan Gigi PUSKESAD dan </w:t>
      </w:r>
      <w:proofErr w:type="spellStart"/>
      <w:r w:rsidRPr="001E6C57">
        <w:rPr>
          <w:rFonts w:ascii="Times New Roman" w:hAnsi="Times New Roman" w:cs="Times New Roman"/>
          <w:sz w:val="24"/>
          <w:szCs w:val="24"/>
        </w:rPr>
        <w:t>sebagai</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dasar</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penelitian</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selanjutnya</w:t>
      </w:r>
      <w:proofErr w:type="spellEnd"/>
      <w:r w:rsidRPr="001E6C57">
        <w:rPr>
          <w:rFonts w:ascii="Times New Roman" w:hAnsi="Times New Roman" w:cs="Times New Roman"/>
          <w:sz w:val="24"/>
          <w:szCs w:val="24"/>
        </w:rPr>
        <w:t>.</w:t>
      </w:r>
    </w:p>
    <w:p w14:paraId="7F39725D" w14:textId="77777777" w:rsidR="00B13720" w:rsidRDefault="00B13720" w:rsidP="00B13720">
      <w:pPr>
        <w:pStyle w:val="ListParagraph"/>
        <w:numPr>
          <w:ilvl w:val="2"/>
          <w:numId w:val="1"/>
        </w:numPr>
        <w:spacing w:after="0" w:line="480" w:lineRule="auto"/>
        <w:ind w:left="1560" w:hanging="851"/>
        <w:jc w:val="both"/>
        <w:rPr>
          <w:rFonts w:ascii="Times New Roman" w:hAnsi="Times New Roman" w:cs="Times New Roman"/>
          <w:b/>
          <w:bCs/>
          <w:sz w:val="24"/>
          <w:szCs w:val="24"/>
        </w:rPr>
      </w:pPr>
      <w:proofErr w:type="spellStart"/>
      <w:r>
        <w:rPr>
          <w:rFonts w:ascii="Times New Roman" w:hAnsi="Times New Roman" w:cs="Times New Roman"/>
          <w:b/>
          <w:bCs/>
          <w:sz w:val="24"/>
          <w:szCs w:val="24"/>
        </w:rPr>
        <w:t>Bagi</w:t>
      </w:r>
      <w:proofErr w:type="spellEnd"/>
      <w:r>
        <w:rPr>
          <w:rFonts w:ascii="Times New Roman" w:hAnsi="Times New Roman" w:cs="Times New Roman"/>
          <w:b/>
          <w:bCs/>
          <w:sz w:val="24"/>
          <w:szCs w:val="24"/>
        </w:rPr>
        <w:t xml:space="preserve"> </w:t>
      </w:r>
      <w:proofErr w:type="spellStart"/>
      <w:r w:rsidRPr="00C62C4B">
        <w:rPr>
          <w:rFonts w:ascii="Times New Roman" w:hAnsi="Times New Roman" w:cs="Times New Roman"/>
          <w:b/>
          <w:bCs/>
          <w:sz w:val="24"/>
          <w:szCs w:val="24"/>
        </w:rPr>
        <w:t>Sasaran</w:t>
      </w:r>
      <w:proofErr w:type="spellEnd"/>
    </w:p>
    <w:p w14:paraId="59E566F3" w14:textId="77777777" w:rsidR="00B13720" w:rsidRPr="001E6C57" w:rsidRDefault="00B13720" w:rsidP="00B13720">
      <w:pPr>
        <w:pStyle w:val="ListParagraph"/>
        <w:spacing w:after="0" w:line="480" w:lineRule="auto"/>
        <w:ind w:left="1560"/>
        <w:jc w:val="both"/>
        <w:rPr>
          <w:rFonts w:ascii="Times New Roman" w:hAnsi="Times New Roman" w:cs="Times New Roman"/>
          <w:b/>
          <w:bCs/>
          <w:sz w:val="24"/>
          <w:szCs w:val="24"/>
        </w:rPr>
      </w:pPr>
      <w:proofErr w:type="spellStart"/>
      <w:r w:rsidRPr="001E6C57">
        <w:rPr>
          <w:rFonts w:ascii="Times New Roman" w:hAnsi="Times New Roman" w:cs="Times New Roman"/>
          <w:sz w:val="24"/>
          <w:szCs w:val="24"/>
        </w:rPr>
        <w:t>Dapat</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memberikan</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informasi</w:t>
      </w:r>
      <w:proofErr w:type="spellEnd"/>
      <w:r w:rsidRPr="001E6C57">
        <w:rPr>
          <w:rFonts w:ascii="Times New Roman" w:hAnsi="Times New Roman" w:cs="Times New Roman"/>
          <w:sz w:val="24"/>
          <w:szCs w:val="24"/>
        </w:rPr>
        <w:t xml:space="preserve">, data </w:t>
      </w:r>
      <w:proofErr w:type="spellStart"/>
      <w:r w:rsidRPr="001E6C57">
        <w:rPr>
          <w:rFonts w:ascii="Times New Roman" w:hAnsi="Times New Roman" w:cs="Times New Roman"/>
          <w:sz w:val="24"/>
          <w:szCs w:val="24"/>
        </w:rPr>
        <w:t>tambahan</w:t>
      </w:r>
      <w:proofErr w:type="spellEnd"/>
      <w:r w:rsidRPr="001E6C57">
        <w:rPr>
          <w:rFonts w:ascii="Times New Roman" w:hAnsi="Times New Roman" w:cs="Times New Roman"/>
          <w:sz w:val="24"/>
          <w:szCs w:val="24"/>
        </w:rPr>
        <w:t xml:space="preserve"> dan </w:t>
      </w:r>
      <w:proofErr w:type="spellStart"/>
      <w:r w:rsidRPr="001E6C57">
        <w:rPr>
          <w:rFonts w:ascii="Times New Roman" w:hAnsi="Times New Roman" w:cs="Times New Roman"/>
          <w:sz w:val="24"/>
          <w:szCs w:val="24"/>
        </w:rPr>
        <w:t>analisa</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mengenai</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pengaruh</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karies</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gigi</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terhadap</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kejadian</w:t>
      </w:r>
      <w:proofErr w:type="spellEnd"/>
      <w:r w:rsidRPr="001E6C57">
        <w:rPr>
          <w:rFonts w:ascii="Times New Roman" w:hAnsi="Times New Roman" w:cs="Times New Roman"/>
          <w:sz w:val="24"/>
          <w:szCs w:val="24"/>
        </w:rPr>
        <w:t xml:space="preserve"> </w:t>
      </w:r>
      <w:r w:rsidRPr="001E6C57">
        <w:rPr>
          <w:rFonts w:ascii="Times New Roman" w:hAnsi="Times New Roman" w:cs="Times New Roman"/>
          <w:i/>
          <w:iCs/>
          <w:sz w:val="24"/>
          <w:szCs w:val="24"/>
        </w:rPr>
        <w:t>stunting</w:t>
      </w:r>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sebagai</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bahan</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pertimbangan</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pengambil</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keputusan</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pelaksana</w:t>
      </w:r>
      <w:proofErr w:type="spellEnd"/>
      <w:r w:rsidRPr="001E6C57">
        <w:rPr>
          <w:rFonts w:ascii="Times New Roman" w:hAnsi="Times New Roman" w:cs="Times New Roman"/>
          <w:sz w:val="24"/>
          <w:szCs w:val="24"/>
        </w:rPr>
        <w:t xml:space="preserve"> program </w:t>
      </w:r>
      <w:proofErr w:type="spellStart"/>
      <w:r w:rsidRPr="001E6C57">
        <w:rPr>
          <w:rFonts w:ascii="Times New Roman" w:hAnsi="Times New Roman" w:cs="Times New Roman"/>
          <w:sz w:val="24"/>
          <w:szCs w:val="24"/>
        </w:rPr>
        <w:t>serta</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kebijakan</w:t>
      </w:r>
      <w:proofErr w:type="spellEnd"/>
      <w:r w:rsidRPr="001E6C57">
        <w:rPr>
          <w:rFonts w:ascii="Times New Roman" w:hAnsi="Times New Roman" w:cs="Times New Roman"/>
          <w:sz w:val="24"/>
          <w:szCs w:val="24"/>
        </w:rPr>
        <w:t xml:space="preserve"> di </w:t>
      </w:r>
      <w:proofErr w:type="spellStart"/>
      <w:r w:rsidRPr="001E6C57">
        <w:rPr>
          <w:rFonts w:ascii="Times New Roman" w:hAnsi="Times New Roman" w:cs="Times New Roman"/>
          <w:sz w:val="24"/>
          <w:szCs w:val="24"/>
        </w:rPr>
        <w:t>Institusi</w:t>
      </w:r>
      <w:proofErr w:type="spellEnd"/>
      <w:r w:rsidRPr="001E6C57">
        <w:rPr>
          <w:rFonts w:ascii="Times New Roman" w:hAnsi="Times New Roman" w:cs="Times New Roman"/>
          <w:sz w:val="24"/>
          <w:szCs w:val="24"/>
        </w:rPr>
        <w:t xml:space="preserve"> </w:t>
      </w:r>
      <w:proofErr w:type="spellStart"/>
      <w:r w:rsidRPr="001E6C57">
        <w:rPr>
          <w:rFonts w:ascii="Times New Roman" w:hAnsi="Times New Roman" w:cs="Times New Roman"/>
          <w:sz w:val="24"/>
          <w:szCs w:val="24"/>
        </w:rPr>
        <w:t>pelayanan</w:t>
      </w:r>
      <w:proofErr w:type="spellEnd"/>
      <w:r w:rsidRPr="001E6C57">
        <w:rPr>
          <w:rFonts w:ascii="Times New Roman" w:hAnsi="Times New Roman" w:cs="Times New Roman"/>
          <w:sz w:val="24"/>
          <w:szCs w:val="24"/>
        </w:rPr>
        <w:t xml:space="preserve"> Kesehatan </w:t>
      </w:r>
      <w:proofErr w:type="spellStart"/>
      <w:r w:rsidRPr="001E6C57">
        <w:rPr>
          <w:rFonts w:ascii="Times New Roman" w:hAnsi="Times New Roman" w:cs="Times New Roman"/>
          <w:sz w:val="24"/>
          <w:szCs w:val="24"/>
        </w:rPr>
        <w:t>atau</w:t>
      </w:r>
      <w:proofErr w:type="spellEnd"/>
      <w:r w:rsidRPr="001E6C57">
        <w:rPr>
          <w:rFonts w:ascii="Times New Roman" w:hAnsi="Times New Roman" w:cs="Times New Roman"/>
          <w:sz w:val="24"/>
          <w:szCs w:val="24"/>
        </w:rPr>
        <w:t xml:space="preserve"> di Masyarakat.</w:t>
      </w:r>
    </w:p>
    <w:p w14:paraId="50AB5A35" w14:textId="77777777" w:rsidR="00B13720" w:rsidRPr="00C62C4B" w:rsidRDefault="00B13720" w:rsidP="00B13720">
      <w:pPr>
        <w:pStyle w:val="ListParagraph"/>
        <w:numPr>
          <w:ilvl w:val="1"/>
          <w:numId w:val="1"/>
        </w:numPr>
        <w:spacing w:after="0" w:line="480" w:lineRule="auto"/>
        <w:jc w:val="both"/>
        <w:rPr>
          <w:rFonts w:ascii="Times New Roman" w:hAnsi="Times New Roman" w:cs="Times New Roman"/>
          <w:b/>
          <w:bCs/>
          <w:sz w:val="24"/>
          <w:szCs w:val="24"/>
        </w:rPr>
      </w:pPr>
      <w:r w:rsidRPr="00C62C4B">
        <w:rPr>
          <w:rFonts w:ascii="Times New Roman" w:hAnsi="Times New Roman" w:cs="Times New Roman"/>
          <w:b/>
          <w:bCs/>
          <w:sz w:val="24"/>
          <w:szCs w:val="24"/>
        </w:rPr>
        <w:t xml:space="preserve">Ruang </w:t>
      </w:r>
      <w:proofErr w:type="spellStart"/>
      <w:r w:rsidRPr="00C62C4B">
        <w:rPr>
          <w:rFonts w:ascii="Times New Roman" w:hAnsi="Times New Roman" w:cs="Times New Roman"/>
          <w:b/>
          <w:bCs/>
          <w:sz w:val="24"/>
          <w:szCs w:val="24"/>
        </w:rPr>
        <w:t>Lingkup</w:t>
      </w:r>
      <w:proofErr w:type="spellEnd"/>
      <w:r w:rsidRPr="00C62C4B">
        <w:rPr>
          <w:rFonts w:ascii="Times New Roman" w:hAnsi="Times New Roman" w:cs="Times New Roman"/>
          <w:b/>
          <w:bCs/>
          <w:sz w:val="24"/>
          <w:szCs w:val="24"/>
        </w:rPr>
        <w:t xml:space="preserve"> </w:t>
      </w:r>
      <w:proofErr w:type="spellStart"/>
      <w:r w:rsidRPr="00C62C4B">
        <w:rPr>
          <w:rFonts w:ascii="Times New Roman" w:hAnsi="Times New Roman" w:cs="Times New Roman"/>
          <w:b/>
          <w:bCs/>
          <w:sz w:val="24"/>
          <w:szCs w:val="24"/>
        </w:rPr>
        <w:t>Penelitian</w:t>
      </w:r>
      <w:proofErr w:type="spellEnd"/>
    </w:p>
    <w:p w14:paraId="58B08C9A" w14:textId="77777777" w:rsidR="00B13720" w:rsidRDefault="00B13720" w:rsidP="00B13720">
      <w:pPr>
        <w:pStyle w:val="ListParagraph"/>
        <w:spacing w:after="0" w:line="480" w:lineRule="auto"/>
        <w:ind w:left="360" w:firstLine="720"/>
        <w:jc w:val="both"/>
        <w:rPr>
          <w:rFonts w:ascii="Times New Roman" w:hAnsi="Times New Roman" w:cs="Times New Roman"/>
          <w:sz w:val="24"/>
          <w:szCs w:val="24"/>
        </w:rPr>
      </w:pPr>
      <w:proofErr w:type="spellStart"/>
      <w:r w:rsidRPr="00C62C4B">
        <w:rPr>
          <w:rFonts w:ascii="Times New Roman" w:hAnsi="Times New Roman" w:cs="Times New Roman"/>
          <w:sz w:val="24"/>
          <w:szCs w:val="24"/>
        </w:rPr>
        <w:t>Penelitian</w:t>
      </w:r>
      <w:proofErr w:type="spellEnd"/>
      <w:r w:rsidRPr="00C62C4B">
        <w:rPr>
          <w:rFonts w:ascii="Times New Roman" w:hAnsi="Times New Roman" w:cs="Times New Roman"/>
          <w:sz w:val="24"/>
          <w:szCs w:val="24"/>
        </w:rPr>
        <w:t xml:space="preserve"> </w:t>
      </w:r>
      <w:proofErr w:type="spellStart"/>
      <w:proofErr w:type="gramStart"/>
      <w:r w:rsidRPr="00C62C4B">
        <w:rPr>
          <w:rFonts w:ascii="Times New Roman" w:hAnsi="Times New Roman" w:cs="Times New Roman"/>
          <w:sz w:val="24"/>
          <w:szCs w:val="24"/>
        </w:rPr>
        <w:t>ini</w:t>
      </w:r>
      <w:proofErr w:type="spellEnd"/>
      <w:r w:rsidRPr="00C62C4B">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berjudul</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kejadian</w:t>
      </w:r>
      <w:proofErr w:type="spellEnd"/>
      <w:r>
        <w:rPr>
          <w:rFonts w:ascii="Times New Roman" w:hAnsi="Times New Roman" w:cs="Times New Roman"/>
          <w:sz w:val="24"/>
          <w:szCs w:val="24"/>
        </w:rPr>
        <w:t xml:space="preserve"> </w:t>
      </w:r>
      <w:r w:rsidRPr="006E549B">
        <w:rPr>
          <w:rFonts w:ascii="Times New Roman" w:hAnsi="Times New Roman" w:cs="Times New Roman"/>
          <w:i/>
          <w:iCs/>
          <w:sz w:val="24"/>
          <w:szCs w:val="24"/>
        </w:rPr>
        <w:t>stunting</w:t>
      </w:r>
      <w:r>
        <w:rPr>
          <w:rFonts w:ascii="Times New Roman" w:hAnsi="Times New Roman" w:cs="Times New Roman"/>
          <w:sz w:val="24"/>
          <w:szCs w:val="24"/>
        </w:rPr>
        <w:t xml:space="preserve"> (</w:t>
      </w:r>
      <w:r w:rsidRPr="003401A2">
        <w:rPr>
          <w:rFonts w:ascii="Times New Roman" w:hAnsi="Times New Roman" w:cs="Times New Roman"/>
          <w:i/>
          <w:iCs/>
          <w:sz w:val="24"/>
          <w:szCs w:val="24"/>
        </w:rPr>
        <w:t>Literature review</w:t>
      </w:r>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r w:rsidRPr="003401A2">
        <w:rPr>
          <w:rFonts w:ascii="Times New Roman" w:hAnsi="Times New Roman" w:cs="Times New Roman"/>
          <w:i/>
          <w:iCs/>
          <w:sz w:val="24"/>
          <w:szCs w:val="24"/>
        </w:rPr>
        <w:t>literature review</w:t>
      </w:r>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topik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r w:rsidRPr="003401A2">
        <w:rPr>
          <w:rFonts w:ascii="Times New Roman" w:hAnsi="Times New Roman" w:cs="Times New Roman"/>
          <w:i/>
          <w:iCs/>
          <w:sz w:val="24"/>
          <w:szCs w:val="24"/>
        </w:rPr>
        <w:t>related research</w:t>
      </w:r>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merumuskan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kontribusi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teoritis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metodologinya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topik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Zohrahayaty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dkk</w:t>
      </w:r>
      <w:proofErr w:type="spellEnd"/>
      <w:r>
        <w:rPr>
          <w:rFonts w:ascii="Times New Roman" w:hAnsi="Times New Roman" w:cs="Times New Roman"/>
          <w:sz w:val="24"/>
          <w:szCs w:val="24"/>
        </w:rPr>
        <w:t>, 2019)</w:t>
      </w:r>
    </w:p>
    <w:p w14:paraId="03F4552D" w14:textId="77777777" w:rsidR="0010361B" w:rsidRDefault="0010361B"/>
    <w:sectPr w:rsidR="001036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439484"/>
      <w:docPartObj>
        <w:docPartGallery w:val="Page Numbers (Bottom of Page)"/>
        <w:docPartUnique/>
      </w:docPartObj>
    </w:sdtPr>
    <w:sdtEndPr>
      <w:rPr>
        <w:noProof/>
      </w:rPr>
    </w:sdtEndPr>
    <w:sdtContent>
      <w:p w14:paraId="080ED8A0" w14:textId="77777777" w:rsidR="00847F37" w:rsidRDefault="00B137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991C16" w14:textId="77777777" w:rsidR="00847F37" w:rsidRDefault="00B1372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27742"/>
    <w:multiLevelType w:val="multilevel"/>
    <w:tmpl w:val="DE88C4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99"/>
    <w:rsid w:val="0010361B"/>
    <w:rsid w:val="00733E99"/>
    <w:rsid w:val="00B1372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1AE96"/>
  <w15:chartTrackingRefBased/>
  <w15:docId w15:val="{A0267F85-3B78-462C-9DA9-52D454E38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wal,List Paragraph2,UGEX'Z,Body Text Char1,Char Char2,List Paragraph1,Body of text"/>
    <w:basedOn w:val="Normal"/>
    <w:link w:val="ListParagraphChar"/>
    <w:uiPriority w:val="34"/>
    <w:qFormat/>
    <w:rsid w:val="00B13720"/>
    <w:pPr>
      <w:ind w:left="720"/>
      <w:contextualSpacing/>
    </w:pPr>
  </w:style>
  <w:style w:type="paragraph" w:styleId="Footer">
    <w:name w:val="footer"/>
    <w:basedOn w:val="Normal"/>
    <w:link w:val="FooterChar"/>
    <w:uiPriority w:val="99"/>
    <w:unhideWhenUsed/>
    <w:rsid w:val="00B137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720"/>
  </w:style>
  <w:style w:type="character" w:customStyle="1" w:styleId="ListParagraphChar">
    <w:name w:val="List Paragraph Char"/>
    <w:aliases w:val="awal Char,List Paragraph2 Char,UGEX'Z Char,Body Text Char1 Char,Char Char2 Char,List Paragraph1 Char,Body of text Char"/>
    <w:link w:val="ListParagraph"/>
    <w:uiPriority w:val="34"/>
    <w:locked/>
    <w:rsid w:val="00B137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3604</Words>
  <Characters>20544</Characters>
  <Application>Microsoft Office Word</Application>
  <DocSecurity>0</DocSecurity>
  <Lines>171</Lines>
  <Paragraphs>48</Paragraphs>
  <ScaleCrop>false</ScaleCrop>
  <Company/>
  <LinksUpToDate>false</LinksUpToDate>
  <CharactersWithSpaces>24100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2021-12-22T05:04:00Z</dcterms:created>
  <dcterms:modified xsi:type="dcterms:W3CDTF">2021-12-22T05:05:00Z</dcterms:modified>
</cp:coreProperties>
</file>